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4F2B" w:rsidRPr="00251251" w:rsidRDefault="00A94F2B" w:rsidP="00A94F2B">
      <w:pPr>
        <w:spacing w:after="0" w:line="408" w:lineRule="auto"/>
        <w:jc w:val="center"/>
      </w:pPr>
      <w:r w:rsidRPr="00251251">
        <w:rPr>
          <w:rFonts w:ascii="Times New Roman" w:hAnsi="Times New Roman"/>
          <w:b/>
          <w:color w:val="000000"/>
          <w:sz w:val="28"/>
        </w:rPr>
        <w:t>МИНИСТЕРСТВО ПРОСВЕЩЕНИЯ РОССИЙСКОЙ ФЕДЕРАЦИИ</w:t>
      </w:r>
    </w:p>
    <w:p w:rsidR="00A94F2B" w:rsidRPr="00F37A2A" w:rsidRDefault="00A94F2B" w:rsidP="00A94F2B">
      <w:pPr>
        <w:spacing w:after="0" w:line="408" w:lineRule="auto"/>
        <w:ind w:left="120"/>
        <w:jc w:val="center"/>
        <w:rPr>
          <w:sz w:val="20"/>
        </w:rPr>
      </w:pPr>
      <w:r w:rsidRPr="00F37A2A">
        <w:rPr>
          <w:rFonts w:ascii="Times New Roman" w:hAnsi="Times New Roman"/>
          <w:b/>
          <w:color w:val="000000"/>
          <w:sz w:val="24"/>
        </w:rPr>
        <w:t>‌</w:t>
      </w:r>
      <w:bookmarkStart w:id="0" w:name="55a7169f-c0c0-44ac-bf37-cbc776930ef9"/>
      <w:r w:rsidRPr="00F37A2A">
        <w:rPr>
          <w:rFonts w:ascii="Times New Roman" w:hAnsi="Times New Roman"/>
          <w:b/>
          <w:color w:val="000000"/>
          <w:sz w:val="24"/>
        </w:rPr>
        <w:t xml:space="preserve">МИНИСТЕРСТВО ОБРАЗОВАНИЯ </w:t>
      </w:r>
      <w:bookmarkEnd w:id="0"/>
    </w:p>
    <w:p w:rsidR="00A94F2B" w:rsidRPr="00251251" w:rsidRDefault="00A94F2B" w:rsidP="00A94F2B">
      <w:pPr>
        <w:spacing w:after="0" w:line="408" w:lineRule="auto"/>
        <w:ind w:left="120"/>
        <w:jc w:val="center"/>
      </w:pPr>
      <w:bookmarkStart w:id="1" w:name="b160c1bf-440c-4991-9e94-e52aab997657"/>
      <w:r w:rsidRPr="00251251">
        <w:rPr>
          <w:rFonts w:ascii="Times New Roman" w:hAnsi="Times New Roman"/>
          <w:b/>
          <w:color w:val="000000"/>
          <w:sz w:val="28"/>
        </w:rPr>
        <w:t>Кизлярский район</w:t>
      </w:r>
      <w:bookmarkEnd w:id="1"/>
    </w:p>
    <w:p w:rsidR="00A94F2B" w:rsidRPr="00251251" w:rsidRDefault="00A94F2B" w:rsidP="00A94F2B">
      <w:pPr>
        <w:spacing w:after="0" w:line="408" w:lineRule="auto"/>
        <w:ind w:left="120"/>
        <w:jc w:val="center"/>
      </w:pPr>
      <w:r w:rsidRPr="00251251">
        <w:rPr>
          <w:rFonts w:ascii="Times New Roman" w:hAnsi="Times New Roman"/>
          <w:b/>
          <w:color w:val="000000"/>
          <w:sz w:val="28"/>
        </w:rPr>
        <w:t>МКОУ "Краснооктябрьская СОШ имени Р.Гамзатова "</w:t>
      </w:r>
    </w:p>
    <w:p w:rsidR="00A94F2B" w:rsidRPr="00251251" w:rsidRDefault="00A94F2B" w:rsidP="00A94F2B">
      <w:pPr>
        <w:spacing w:after="0"/>
        <w:ind w:left="120"/>
        <w:jc w:val="center"/>
      </w:pPr>
    </w:p>
    <w:p w:rsidR="00A94F2B" w:rsidRPr="00251251" w:rsidRDefault="00A94F2B" w:rsidP="00A94F2B">
      <w:pPr>
        <w:spacing w:after="0"/>
        <w:ind w:left="120"/>
      </w:pPr>
    </w:p>
    <w:p w:rsidR="00A94F2B" w:rsidRPr="00251251" w:rsidRDefault="00A94F2B" w:rsidP="00A94F2B">
      <w:pPr>
        <w:spacing w:after="0"/>
        <w:ind w:left="120"/>
      </w:pPr>
    </w:p>
    <w:p w:rsidR="00A94F2B" w:rsidRPr="00251251" w:rsidRDefault="00A94F2B" w:rsidP="00A94F2B">
      <w:pPr>
        <w:spacing w:after="0"/>
        <w:ind w:left="120"/>
      </w:pPr>
    </w:p>
    <w:tbl>
      <w:tblPr>
        <w:tblW w:w="15414" w:type="dxa"/>
        <w:tblLook w:val="04A0" w:firstRow="1" w:lastRow="0" w:firstColumn="1" w:lastColumn="0" w:noHBand="0" w:noVBand="1"/>
      </w:tblPr>
      <w:tblGrid>
        <w:gridCol w:w="6062"/>
        <w:gridCol w:w="6237"/>
        <w:gridCol w:w="3115"/>
      </w:tblGrid>
      <w:tr w:rsidR="00A94F2B" w:rsidRPr="00E2220E" w:rsidTr="00B24E7D">
        <w:tc>
          <w:tcPr>
            <w:tcW w:w="6062" w:type="dxa"/>
          </w:tcPr>
          <w:p w:rsidR="00A94F2B" w:rsidRPr="00251251" w:rsidRDefault="00A94F2B" w:rsidP="00B24E7D">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РАССМОТРЕНО</w:t>
            </w:r>
          </w:p>
          <w:p w:rsidR="00F33B6E" w:rsidRDefault="00F33B6E" w:rsidP="00B24E7D">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Руководитель </w:t>
            </w:r>
            <w:r>
              <w:rPr>
                <w:rFonts w:ascii="Times New Roman" w:eastAsia="Times New Roman" w:hAnsi="Times New Roman"/>
                <w:color w:val="000000"/>
                <w:sz w:val="24"/>
                <w:szCs w:val="24"/>
              </w:rPr>
              <w:t>Ш</w:t>
            </w:r>
            <w:r w:rsidRPr="00251251">
              <w:rPr>
                <w:rFonts w:ascii="Times New Roman" w:eastAsia="Times New Roman" w:hAnsi="Times New Roman"/>
                <w:color w:val="000000"/>
                <w:sz w:val="24"/>
                <w:szCs w:val="24"/>
              </w:rPr>
              <w:t xml:space="preserve">МО </w:t>
            </w:r>
          </w:p>
          <w:p w:rsidR="00A94F2B" w:rsidRPr="00251251" w:rsidRDefault="00A94F2B" w:rsidP="00B24E7D">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A94F2B" w:rsidRPr="00251251" w:rsidRDefault="00F33B6E" w:rsidP="00F33B6E">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П.С.</w:t>
            </w:r>
            <w:r w:rsidR="00A94F2B">
              <w:rPr>
                <w:rFonts w:ascii="Times New Roman" w:eastAsia="Times New Roman" w:hAnsi="Times New Roman"/>
                <w:color w:val="000000"/>
                <w:sz w:val="24"/>
                <w:szCs w:val="24"/>
              </w:rPr>
              <w:t>Джабуева</w:t>
            </w:r>
            <w:proofErr w:type="spellEnd"/>
            <w:r w:rsidR="00A94F2B">
              <w:rPr>
                <w:rFonts w:ascii="Times New Roman" w:eastAsia="Times New Roman" w:hAnsi="Times New Roman"/>
                <w:color w:val="000000"/>
                <w:sz w:val="24"/>
                <w:szCs w:val="24"/>
              </w:rPr>
              <w:t xml:space="preserve"> </w:t>
            </w:r>
          </w:p>
          <w:p w:rsidR="00F33B6E" w:rsidRDefault="00A94F2B" w:rsidP="00B24E7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Протокол№1 </w:t>
            </w:r>
            <w:r w:rsidR="00F33B6E">
              <w:rPr>
                <w:rFonts w:ascii="Times New Roman" w:eastAsia="Times New Roman" w:hAnsi="Times New Roman"/>
                <w:color w:val="000000"/>
                <w:sz w:val="24"/>
                <w:szCs w:val="24"/>
              </w:rPr>
              <w:t xml:space="preserve"> от «29» </w:t>
            </w:r>
          </w:p>
          <w:p w:rsidR="00A94F2B" w:rsidRPr="00251251" w:rsidRDefault="00F33B6E" w:rsidP="00B24E7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00A94F2B">
              <w:rPr>
                <w:rFonts w:ascii="Times New Roman" w:eastAsia="Times New Roman" w:hAnsi="Times New Roman"/>
                <w:color w:val="000000"/>
                <w:sz w:val="24"/>
                <w:szCs w:val="24"/>
              </w:rPr>
              <w:t xml:space="preserve"> </w:t>
            </w:r>
            <w:r w:rsidR="00A94F2B" w:rsidRPr="00251251">
              <w:rPr>
                <w:rFonts w:ascii="Times New Roman" w:eastAsia="Times New Roman" w:hAnsi="Times New Roman"/>
                <w:color w:val="000000"/>
                <w:sz w:val="24"/>
                <w:szCs w:val="24"/>
              </w:rPr>
              <w:t>2023 г.</w:t>
            </w:r>
          </w:p>
          <w:p w:rsidR="00A94F2B" w:rsidRPr="00251251" w:rsidRDefault="00A94F2B" w:rsidP="00B24E7D">
            <w:pPr>
              <w:autoSpaceDE w:val="0"/>
              <w:autoSpaceDN w:val="0"/>
              <w:spacing w:after="120" w:line="240" w:lineRule="auto"/>
              <w:jc w:val="both"/>
              <w:rPr>
                <w:rFonts w:ascii="Times New Roman" w:eastAsia="Times New Roman" w:hAnsi="Times New Roman"/>
                <w:color w:val="000000"/>
                <w:sz w:val="24"/>
                <w:szCs w:val="24"/>
              </w:rPr>
            </w:pPr>
          </w:p>
        </w:tc>
        <w:tc>
          <w:tcPr>
            <w:tcW w:w="6237" w:type="dxa"/>
          </w:tcPr>
          <w:p w:rsidR="00A94F2B" w:rsidRPr="00251251" w:rsidRDefault="00A94F2B" w:rsidP="00B24E7D">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СОГЛАСОВАНО</w:t>
            </w:r>
          </w:p>
          <w:p w:rsidR="00A94F2B" w:rsidRPr="00251251" w:rsidRDefault="00A94F2B" w:rsidP="00B24E7D">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Заместитель директора по УВР</w:t>
            </w:r>
          </w:p>
          <w:p w:rsidR="00A94F2B" w:rsidRPr="00251251" w:rsidRDefault="00A94F2B" w:rsidP="00B24E7D">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________________________</w:t>
            </w:r>
          </w:p>
          <w:p w:rsidR="00A94F2B" w:rsidRDefault="00F33B6E" w:rsidP="00B24E7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Э.М. Махмудова</w:t>
            </w:r>
          </w:p>
          <w:p w:rsidR="00F33B6E" w:rsidRDefault="00F33B6E" w:rsidP="00F33B6E">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Pr>
                <w:rFonts w:ascii="Times New Roman" w:eastAsia="Times New Roman" w:hAnsi="Times New Roman"/>
                <w:color w:val="000000"/>
                <w:sz w:val="24"/>
                <w:szCs w:val="24"/>
              </w:rPr>
              <w:t xml:space="preserve"> от «30» </w:t>
            </w:r>
          </w:p>
          <w:p w:rsidR="00A94F2B" w:rsidRPr="00251251" w:rsidRDefault="00F33B6E" w:rsidP="00B24E7D">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00A94F2B" w:rsidRPr="00251251">
              <w:rPr>
                <w:rFonts w:ascii="Times New Roman" w:eastAsia="Times New Roman" w:hAnsi="Times New Roman"/>
                <w:color w:val="000000"/>
                <w:sz w:val="24"/>
                <w:szCs w:val="24"/>
              </w:rPr>
              <w:t>2023 г.</w:t>
            </w:r>
          </w:p>
          <w:p w:rsidR="00A94F2B" w:rsidRPr="00251251" w:rsidRDefault="00A94F2B" w:rsidP="00B24E7D">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A94F2B" w:rsidRPr="00251251" w:rsidRDefault="00A94F2B" w:rsidP="00B24E7D">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УТВЕРЖДЕНО</w:t>
            </w:r>
          </w:p>
          <w:p w:rsidR="00A94F2B" w:rsidRPr="00251251" w:rsidRDefault="00A94F2B" w:rsidP="00B24E7D">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Директор</w:t>
            </w:r>
          </w:p>
          <w:p w:rsidR="00A94F2B" w:rsidRPr="00251251" w:rsidRDefault="00A94F2B" w:rsidP="00B24E7D">
            <w:pPr>
              <w:autoSpaceDE w:val="0"/>
              <w:autoSpaceDN w:val="0"/>
              <w:spacing w:after="120" w:line="240" w:lineRule="auto"/>
              <w:jc w:val="both"/>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A94F2B" w:rsidRPr="00251251" w:rsidRDefault="00F33B6E" w:rsidP="00B24E7D">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Г.А.</w:t>
            </w:r>
            <w:r w:rsidR="00A94F2B" w:rsidRPr="00251251">
              <w:rPr>
                <w:rFonts w:ascii="Times New Roman" w:eastAsia="Times New Roman" w:hAnsi="Times New Roman"/>
                <w:color w:val="000000"/>
                <w:sz w:val="24"/>
                <w:szCs w:val="24"/>
              </w:rPr>
              <w:t>Исмаилов.</w:t>
            </w:r>
          </w:p>
          <w:p w:rsidR="00F33B6E" w:rsidRDefault="00A94F2B" w:rsidP="00B24E7D">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sidR="00F33B6E">
              <w:rPr>
                <w:rFonts w:ascii="Times New Roman" w:eastAsia="Times New Roman" w:hAnsi="Times New Roman"/>
                <w:color w:val="000000"/>
                <w:sz w:val="24"/>
                <w:szCs w:val="24"/>
              </w:rPr>
              <w:t xml:space="preserve"> от «30»  </w:t>
            </w:r>
          </w:p>
          <w:p w:rsidR="00A94F2B" w:rsidRPr="00251251" w:rsidRDefault="00F33B6E" w:rsidP="00B24E7D">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00A94F2B" w:rsidRPr="00251251">
              <w:rPr>
                <w:rFonts w:ascii="Times New Roman" w:eastAsia="Times New Roman" w:hAnsi="Times New Roman"/>
                <w:color w:val="000000"/>
                <w:sz w:val="24"/>
                <w:szCs w:val="24"/>
              </w:rPr>
              <w:t>2023 г.</w:t>
            </w:r>
          </w:p>
          <w:p w:rsidR="00A94F2B" w:rsidRPr="00251251" w:rsidRDefault="00A94F2B" w:rsidP="00B24E7D">
            <w:pPr>
              <w:autoSpaceDE w:val="0"/>
              <w:autoSpaceDN w:val="0"/>
              <w:spacing w:after="120" w:line="240" w:lineRule="auto"/>
              <w:jc w:val="both"/>
              <w:rPr>
                <w:rFonts w:ascii="Times New Roman" w:eastAsia="Times New Roman" w:hAnsi="Times New Roman"/>
                <w:color w:val="000000"/>
                <w:sz w:val="24"/>
                <w:szCs w:val="24"/>
              </w:rPr>
            </w:pPr>
          </w:p>
        </w:tc>
      </w:tr>
    </w:tbl>
    <w:p w:rsidR="00A94F2B" w:rsidRDefault="00A94F2B" w:rsidP="00A94F2B">
      <w:pPr>
        <w:spacing w:after="0"/>
      </w:pPr>
    </w:p>
    <w:p w:rsidR="00A94F2B" w:rsidRPr="002A10FB" w:rsidRDefault="00A94F2B" w:rsidP="00A94F2B">
      <w:pPr>
        <w:spacing w:after="0" w:line="408" w:lineRule="auto"/>
        <w:jc w:val="center"/>
      </w:pPr>
      <w:r w:rsidRPr="002A10FB">
        <w:rPr>
          <w:rFonts w:ascii="Times New Roman" w:hAnsi="Times New Roman"/>
          <w:b/>
          <w:color w:val="000000"/>
          <w:sz w:val="28"/>
        </w:rPr>
        <w:t>РАБОЧАЯ ПРОГРАММА</w:t>
      </w:r>
    </w:p>
    <w:p w:rsidR="00A94F2B" w:rsidRPr="009863B1" w:rsidRDefault="00A94F2B" w:rsidP="00A94F2B">
      <w:pPr>
        <w:spacing w:after="0" w:line="408" w:lineRule="auto"/>
        <w:ind w:left="120"/>
        <w:jc w:val="center"/>
        <w:rPr>
          <w:b/>
        </w:rPr>
      </w:pPr>
      <w:r w:rsidRPr="009863B1">
        <w:rPr>
          <w:rFonts w:ascii="Times New Roman" w:hAnsi="Times New Roman"/>
          <w:b/>
          <w:color w:val="000000"/>
          <w:sz w:val="28"/>
        </w:rPr>
        <w:t>(ID 873123)</w:t>
      </w:r>
    </w:p>
    <w:p w:rsidR="00A94F2B" w:rsidRPr="009863B1" w:rsidRDefault="00A94F2B" w:rsidP="00A94F2B">
      <w:pPr>
        <w:spacing w:after="0" w:line="408" w:lineRule="auto"/>
        <w:ind w:left="120"/>
        <w:jc w:val="center"/>
        <w:rPr>
          <w:b/>
        </w:rPr>
      </w:pPr>
      <w:r w:rsidRPr="009863B1">
        <w:rPr>
          <w:rFonts w:ascii="Times New Roman" w:hAnsi="Times New Roman"/>
          <w:b/>
          <w:color w:val="000000"/>
          <w:sz w:val="28"/>
        </w:rPr>
        <w:t xml:space="preserve">учебного предмета «Физическая культура» </w:t>
      </w:r>
    </w:p>
    <w:p w:rsidR="00A94F2B" w:rsidRPr="009863B1" w:rsidRDefault="00A94F2B" w:rsidP="00A94F2B">
      <w:pPr>
        <w:spacing w:after="0" w:line="408" w:lineRule="auto"/>
        <w:ind w:left="120"/>
        <w:jc w:val="center"/>
        <w:rPr>
          <w:b/>
        </w:rPr>
      </w:pPr>
      <w:r w:rsidRPr="009863B1">
        <w:rPr>
          <w:rFonts w:ascii="Times New Roman" w:hAnsi="Times New Roman"/>
          <w:b/>
          <w:color w:val="000000"/>
          <w:sz w:val="28"/>
        </w:rPr>
        <w:t>для 5 класса</w:t>
      </w:r>
    </w:p>
    <w:p w:rsidR="00A94F2B" w:rsidRPr="00231F58" w:rsidRDefault="00A94F2B" w:rsidP="00A94F2B">
      <w:pPr>
        <w:spacing w:after="0" w:line="408" w:lineRule="auto"/>
        <w:ind w:left="120"/>
        <w:jc w:val="right"/>
        <w:rPr>
          <w:rFonts w:ascii="Times New Roman" w:hAnsi="Times New Roman"/>
          <w:b/>
          <w:color w:val="000000"/>
          <w:sz w:val="28"/>
        </w:rPr>
      </w:pPr>
      <w:r w:rsidRPr="00231F58">
        <w:rPr>
          <w:rFonts w:ascii="Times New Roman" w:hAnsi="Times New Roman"/>
          <w:b/>
          <w:color w:val="000000"/>
          <w:sz w:val="28"/>
        </w:rPr>
        <w:t xml:space="preserve">Составитель: Исмаилов </w:t>
      </w:r>
      <w:proofErr w:type="spellStart"/>
      <w:r w:rsidRPr="00231F58">
        <w:rPr>
          <w:rFonts w:ascii="Times New Roman" w:hAnsi="Times New Roman"/>
          <w:b/>
          <w:color w:val="000000"/>
          <w:sz w:val="28"/>
        </w:rPr>
        <w:t>Абдурагим</w:t>
      </w:r>
      <w:proofErr w:type="spellEnd"/>
      <w:r w:rsidRPr="00231F58">
        <w:rPr>
          <w:rFonts w:ascii="Times New Roman" w:hAnsi="Times New Roman"/>
          <w:b/>
          <w:color w:val="000000"/>
          <w:sz w:val="28"/>
        </w:rPr>
        <w:t xml:space="preserve"> </w:t>
      </w:r>
      <w:proofErr w:type="spellStart"/>
      <w:r w:rsidRPr="00231F58">
        <w:rPr>
          <w:rFonts w:ascii="Times New Roman" w:hAnsi="Times New Roman"/>
          <w:b/>
          <w:color w:val="000000"/>
          <w:sz w:val="28"/>
        </w:rPr>
        <w:t>Гаджимурадович</w:t>
      </w:r>
      <w:proofErr w:type="spellEnd"/>
    </w:p>
    <w:p w:rsidR="00A94F2B" w:rsidRPr="00231F58" w:rsidRDefault="00A94F2B" w:rsidP="00A94F2B">
      <w:pPr>
        <w:spacing w:after="0" w:line="408" w:lineRule="auto"/>
        <w:ind w:left="120"/>
        <w:jc w:val="right"/>
        <w:rPr>
          <w:rFonts w:ascii="Times New Roman" w:hAnsi="Times New Roman"/>
          <w:b/>
          <w:color w:val="000000"/>
          <w:sz w:val="28"/>
        </w:rPr>
      </w:pPr>
      <w:r w:rsidRPr="00231F58">
        <w:rPr>
          <w:rFonts w:ascii="Times New Roman" w:hAnsi="Times New Roman"/>
          <w:b/>
          <w:color w:val="000000"/>
          <w:sz w:val="28"/>
        </w:rPr>
        <w:t xml:space="preserve">учитель </w:t>
      </w:r>
      <w:bookmarkStart w:id="2" w:name="2b7bbf9c-2491-40e5-bd35-a2a44bd1331b"/>
      <w:r w:rsidRPr="00231F58">
        <w:rPr>
          <w:rFonts w:ascii="Times New Roman" w:hAnsi="Times New Roman"/>
          <w:b/>
          <w:color w:val="000000"/>
          <w:sz w:val="28"/>
        </w:rPr>
        <w:t xml:space="preserve">по физической культуре </w:t>
      </w:r>
    </w:p>
    <w:p w:rsidR="00A94F2B" w:rsidRPr="00A94F2B" w:rsidRDefault="00A94F2B" w:rsidP="00A94F2B">
      <w:pPr>
        <w:spacing w:after="0" w:line="408" w:lineRule="auto"/>
        <w:ind w:left="120"/>
        <w:jc w:val="center"/>
        <w:rPr>
          <w:rFonts w:ascii="Times New Roman" w:hAnsi="Times New Roman"/>
          <w:color w:val="000000"/>
          <w:sz w:val="28"/>
        </w:rPr>
      </w:pPr>
      <w:r w:rsidRPr="00326724">
        <w:rPr>
          <w:rFonts w:ascii="Times New Roman" w:hAnsi="Times New Roman"/>
          <w:b/>
          <w:color w:val="000000"/>
          <w:sz w:val="28"/>
        </w:rPr>
        <w:t>2023</w:t>
      </w:r>
      <w:bookmarkEnd w:id="2"/>
      <w:r w:rsidRPr="00326724">
        <w:rPr>
          <w:rFonts w:ascii="Times New Roman" w:hAnsi="Times New Roman"/>
          <w:b/>
          <w:color w:val="000000"/>
          <w:sz w:val="28"/>
        </w:rPr>
        <w:t xml:space="preserve">‌​-2024 </w:t>
      </w:r>
      <w:proofErr w:type="spellStart"/>
      <w:proofErr w:type="gramStart"/>
      <w:r w:rsidRPr="00326724">
        <w:rPr>
          <w:rFonts w:ascii="Times New Roman" w:hAnsi="Times New Roman"/>
          <w:b/>
          <w:color w:val="000000"/>
          <w:sz w:val="28"/>
        </w:rPr>
        <w:t>уч.год</w:t>
      </w:r>
      <w:proofErr w:type="spellEnd"/>
      <w:proofErr w:type="gramEnd"/>
    </w:p>
    <w:p w:rsidR="00A94F2B" w:rsidRDefault="00A94F2B"/>
    <w:p w:rsidR="00A94F2B" w:rsidRPr="004C37C5" w:rsidRDefault="00A94F2B" w:rsidP="00A94F2B">
      <w:pPr>
        <w:spacing w:after="0"/>
        <w:ind w:left="120"/>
      </w:pPr>
    </w:p>
    <w:p w:rsidR="00A94F2B" w:rsidRPr="00194CC5" w:rsidRDefault="00A94F2B" w:rsidP="00A94F2B">
      <w:pPr>
        <w:spacing w:after="0"/>
        <w:rPr>
          <w:rFonts w:ascii="Times New Roman" w:eastAsia="Times New Roman" w:hAnsi="Times New Roman" w:cs="Times New Roman"/>
          <w:b/>
          <w:color w:val="000000"/>
          <w:sz w:val="28"/>
        </w:rPr>
      </w:pPr>
      <w:r w:rsidRPr="00194CC5">
        <w:rPr>
          <w:rFonts w:ascii="Times New Roman" w:eastAsia="Times New Roman" w:hAnsi="Times New Roman" w:cs="Times New Roman"/>
          <w:b/>
          <w:sz w:val="24"/>
          <w:szCs w:val="24"/>
        </w:rPr>
        <w:t>ПОЯСНИТЕЛЬНАЯ ЗАПИСКА</w:t>
      </w:r>
    </w:p>
    <w:p w:rsidR="00A94F2B" w:rsidRPr="00BB5CC9" w:rsidRDefault="00A94F2B" w:rsidP="00A94F2B">
      <w:pPr>
        <w:spacing w:line="259" w:lineRule="auto"/>
        <w:ind w:firstLine="851"/>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r>
      <w:r w:rsidRPr="00BB5CC9">
        <w:rPr>
          <w:rFonts w:ascii="Times New Roman" w:eastAsia="Times New Roman" w:hAnsi="Times New Roman" w:cs="Times New Roman"/>
          <w:sz w:val="24"/>
          <w:szCs w:val="24"/>
        </w:rPr>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A94F2B" w:rsidRPr="00BB5CC9" w:rsidRDefault="00A94F2B" w:rsidP="00A94F2B">
      <w:pPr>
        <w:spacing w:line="259" w:lineRule="auto"/>
        <w:ind w:firstLine="851"/>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Програм</w:t>
      </w:r>
      <w:r>
        <w:rPr>
          <w:rFonts w:ascii="Times New Roman" w:eastAsia="Times New Roman" w:hAnsi="Times New Roman" w:cs="Times New Roman"/>
          <w:sz w:val="24"/>
          <w:szCs w:val="24"/>
        </w:rPr>
        <w:t xml:space="preserve">ма по физической культуре для  5 класса </w:t>
      </w:r>
      <w:r w:rsidRPr="00BB5CC9">
        <w:rPr>
          <w:rFonts w:ascii="Times New Roman" w:eastAsia="Times New Roman" w:hAnsi="Times New Roman" w:cs="Times New Roman"/>
          <w:sz w:val="24"/>
          <w:szCs w:val="24"/>
        </w:rPr>
        <w:t xml:space="preserve">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A94F2B" w:rsidRPr="00BB5CC9" w:rsidRDefault="00A94F2B" w:rsidP="00A94F2B">
      <w:pPr>
        <w:spacing w:line="259" w:lineRule="auto"/>
        <w:ind w:firstLine="851"/>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sidRPr="00BB5CC9">
        <w:rPr>
          <w:rFonts w:ascii="Times New Roman" w:eastAsia="Times New Roman" w:hAnsi="Times New Roman" w:cs="Times New Roman"/>
          <w:sz w:val="24"/>
          <w:szCs w:val="24"/>
        </w:rPr>
        <w:br/>
        <w:t xml:space="preserve">для самоопределения, саморазвития и </w:t>
      </w:r>
      <w:proofErr w:type="spellStart"/>
      <w:r w:rsidRPr="00BB5CC9">
        <w:rPr>
          <w:rFonts w:ascii="Times New Roman" w:eastAsia="Times New Roman" w:hAnsi="Times New Roman" w:cs="Times New Roman"/>
          <w:sz w:val="24"/>
          <w:szCs w:val="24"/>
        </w:rPr>
        <w:t>самоактуализации</w:t>
      </w:r>
      <w:proofErr w:type="spellEnd"/>
      <w:r w:rsidRPr="00BB5CC9">
        <w:rPr>
          <w:rFonts w:ascii="Times New Roman" w:eastAsia="Times New Roman" w:hAnsi="Times New Roman" w:cs="Times New Roman"/>
          <w:sz w:val="24"/>
          <w:szCs w:val="24"/>
        </w:rPr>
        <w:t>. В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94F2B" w:rsidRPr="00BB5CC9" w:rsidRDefault="00A94F2B" w:rsidP="00A94F2B">
      <w:pPr>
        <w:spacing w:line="259" w:lineRule="auto"/>
        <w:ind w:firstLine="851"/>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r>
      <w:r w:rsidRPr="00BB5CC9">
        <w:rPr>
          <w:rFonts w:ascii="Times New Roman" w:eastAsia="Times New Roman" w:hAnsi="Times New Roman" w:cs="Times New Roman"/>
          <w:sz w:val="24"/>
          <w:szCs w:val="24"/>
        </w:rPr>
        <w:br/>
        <w:t xml:space="preserve">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w:t>
      </w:r>
      <w:r w:rsidRPr="00BB5CC9">
        <w:rPr>
          <w:rFonts w:ascii="Times New Roman" w:eastAsia="Times New Roman" w:hAnsi="Times New Roman" w:cs="Times New Roman"/>
          <w:sz w:val="24"/>
          <w:szCs w:val="24"/>
        </w:rPr>
        <w:br/>
        <w:t>и «Всероссийского физкультурно-спортивного комплекса ГТО».</w:t>
      </w:r>
    </w:p>
    <w:p w:rsidR="00A94F2B" w:rsidRPr="00BB5CC9" w:rsidRDefault="00A94F2B" w:rsidP="00A94F2B">
      <w:pPr>
        <w:spacing w:line="259" w:lineRule="auto"/>
        <w:ind w:firstLine="851"/>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для 5</w:t>
      </w:r>
      <w:r>
        <w:rPr>
          <w:rFonts w:ascii="Times New Roman" w:eastAsia="Times New Roman" w:hAnsi="Times New Roman" w:cs="Times New Roman"/>
          <w:sz w:val="24"/>
          <w:szCs w:val="24"/>
        </w:rPr>
        <w:t xml:space="preserve"> класса</w:t>
      </w:r>
      <w:r w:rsidRPr="00BB5CC9">
        <w:rPr>
          <w:rFonts w:ascii="Times New Roman" w:eastAsia="Times New Roman" w:hAnsi="Times New Roman" w:cs="Times New Roman"/>
          <w:sz w:val="24"/>
          <w:szCs w:val="24"/>
        </w:rPr>
        <w:t xml:space="preserve"> данная цель конкретизируется и связывается с формированием устойчивых мотивов</w:t>
      </w:r>
      <w:r w:rsidRPr="00BB5CC9">
        <w:rPr>
          <w:rFonts w:ascii="Times New Roman" w:eastAsia="Times New Roman" w:hAnsi="Times New Roman" w:cs="Times New Roman"/>
          <w:sz w:val="24"/>
          <w:szCs w:val="24"/>
        </w:rPr>
        <w:br/>
        <w:t xml:space="preserve">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94F2B" w:rsidRPr="00BB5CC9" w:rsidRDefault="00A94F2B" w:rsidP="00A94F2B">
      <w:pPr>
        <w:spacing w:line="259" w:lineRule="auto"/>
        <w:ind w:firstLine="851"/>
        <w:rPr>
          <w:rFonts w:ascii="Times New Roman" w:eastAsia="Times New Roman" w:hAnsi="Times New Roman" w:cs="Times New Roman"/>
          <w:sz w:val="24"/>
          <w:szCs w:val="24"/>
        </w:rPr>
      </w:pPr>
      <w:r w:rsidRPr="00BB5CC9">
        <w:rPr>
          <w:rFonts w:ascii="Times New Roman" w:eastAsia="Times New Roman" w:hAnsi="Times New Roman" w:cs="Times New Roman"/>
          <w:sz w:val="24"/>
          <w:szCs w:val="24"/>
        </w:rPr>
        <w:t xml:space="preserve">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BB5CC9">
        <w:rPr>
          <w:rFonts w:ascii="Times New Roman" w:eastAsia="Times New Roman" w:hAnsi="Times New Roman" w:cs="Times New Roman"/>
          <w:sz w:val="24"/>
          <w:szCs w:val="24"/>
        </w:rPr>
        <w:lastRenderedPageBreak/>
        <w:t>прикладно</w:t>
      </w:r>
      <w:proofErr w:type="spellEnd"/>
      <w:r w:rsidRPr="00BB5CC9">
        <w:rPr>
          <w:rFonts w:ascii="Times New Roman" w:eastAsia="Times New Roman" w:hAnsi="Times New Roman" w:cs="Times New Roman"/>
          <w:sz w:val="24"/>
          <w:szCs w:val="24"/>
        </w:rPr>
        <w:t xml:space="preserve">-ориентированной физической культурой, возможностью познания своих физических способностей </w:t>
      </w:r>
      <w:r w:rsidRPr="00BB5CC9">
        <w:rPr>
          <w:rFonts w:ascii="Times New Roman" w:eastAsia="Times New Roman" w:hAnsi="Times New Roman" w:cs="Times New Roman"/>
          <w:sz w:val="24"/>
          <w:szCs w:val="24"/>
        </w:rPr>
        <w:br/>
        <w:t>и их целенаправленного развития.</w:t>
      </w:r>
    </w:p>
    <w:p w:rsidR="00A94F2B" w:rsidRPr="00BB5CC9" w:rsidRDefault="00A94F2B" w:rsidP="00A94F2B">
      <w:pPr>
        <w:tabs>
          <w:tab w:val="left" w:pos="8789"/>
        </w:tabs>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 xml:space="preserve">Воспитывающее значение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w:t>
      </w:r>
      <w:r>
        <w:rPr>
          <w:rFonts w:ascii="Times New Roman" w:eastAsia="Times New Roman" w:hAnsi="Times New Roman" w:cs="Times New Roman"/>
          <w:sz w:val="24"/>
          <w:szCs w:val="24"/>
        </w:rPr>
        <w:t xml:space="preserve">практических </w:t>
      </w:r>
      <w:r w:rsidRPr="00BB5CC9">
        <w:rPr>
          <w:rFonts w:ascii="Times New Roman" w:eastAsia="Times New Roman" w:hAnsi="Times New Roman" w:cs="Times New Roman"/>
          <w:sz w:val="24"/>
          <w:szCs w:val="24"/>
        </w:rPr>
        <w:t>результатов данного направления входит формирование положительных навыков и умений</w:t>
      </w:r>
      <w:r w:rsidRPr="00BB5CC9">
        <w:rPr>
          <w:rFonts w:ascii="Times New Roman" w:eastAsia="Times New Roman" w:hAnsi="Times New Roman" w:cs="Times New Roman"/>
          <w:sz w:val="24"/>
          <w:szCs w:val="24"/>
        </w:rPr>
        <w:b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A94F2B" w:rsidRPr="00BB5CC9"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Центральной идеей конст</w:t>
      </w:r>
      <w:r>
        <w:rPr>
          <w:rFonts w:ascii="Times New Roman" w:eastAsia="Times New Roman" w:hAnsi="Times New Roman" w:cs="Times New Roman"/>
          <w:sz w:val="24"/>
          <w:szCs w:val="24"/>
        </w:rPr>
        <w:t xml:space="preserve">руирования учебного содержания </w:t>
      </w:r>
      <w:r w:rsidRPr="00BB5CC9">
        <w:rPr>
          <w:rFonts w:ascii="Times New Roman" w:eastAsia="Times New Roman" w:hAnsi="Times New Roman" w:cs="Times New Roman"/>
          <w:sz w:val="24"/>
          <w:szCs w:val="24"/>
        </w:rP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r>
      <w:r w:rsidRPr="00BB5CC9">
        <w:rPr>
          <w:rFonts w:ascii="Times New Roman" w:eastAsia="Times New Roman" w:hAnsi="Times New Roman" w:cs="Times New Roman"/>
          <w:sz w:val="24"/>
          <w:szCs w:val="24"/>
        </w:rPr>
        <w:br/>
        <w:t xml:space="preserve">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BB5CC9">
        <w:rPr>
          <w:rFonts w:ascii="Times New Roman" w:eastAsia="Times New Roman" w:hAnsi="Times New Roman" w:cs="Times New Roman"/>
          <w:sz w:val="24"/>
          <w:szCs w:val="24"/>
        </w:rPr>
        <w:t>операциональным</w:t>
      </w:r>
      <w:proofErr w:type="spellEnd"/>
      <w:r w:rsidRPr="00BB5CC9">
        <w:rPr>
          <w:rFonts w:ascii="Times New Roman" w:eastAsia="Times New Roman" w:hAnsi="Times New Roman" w:cs="Times New Roman"/>
          <w:sz w:val="24"/>
          <w:szCs w:val="24"/>
        </w:rPr>
        <w:t xml:space="preserve"> (способы самостоятельной деятельности) и мотивационно-процессуальным (физическое совершенствование).</w:t>
      </w:r>
    </w:p>
    <w:p w:rsidR="00A94F2B" w:rsidRPr="00BB5CC9" w:rsidRDefault="00A94F2B" w:rsidP="00A94F2B">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A94F2B" w:rsidRPr="00BB5CC9"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w:t>
      </w:r>
      <w:r w:rsidRPr="00BB5CC9">
        <w:rPr>
          <w:rFonts w:ascii="Times New Roman" w:eastAsia="Times New Roman" w:hAnsi="Times New Roman" w:cs="Times New Roman"/>
          <w:iCs/>
          <w:sz w:val="24"/>
          <w:szCs w:val="24"/>
        </w:rPr>
        <w:t>Инвариантные модули</w:t>
      </w:r>
      <w:r w:rsidRPr="00BB5CC9">
        <w:rPr>
          <w:rFonts w:ascii="Times New Roman" w:eastAsia="Times New Roman" w:hAnsi="Times New Roman" w:cs="Times New Roman"/>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w:t>
      </w:r>
      <w:proofErr w:type="spellStart"/>
      <w:r w:rsidRPr="00BB5CC9">
        <w:rPr>
          <w:rFonts w:ascii="Times New Roman" w:eastAsia="Times New Roman" w:hAnsi="Times New Roman" w:cs="Times New Roman"/>
          <w:sz w:val="24"/>
          <w:szCs w:val="24"/>
        </w:rPr>
        <w:t>опыта.Инвариантные</w:t>
      </w:r>
      <w:proofErr w:type="spellEnd"/>
      <w:r w:rsidRPr="00BB5CC9">
        <w:rPr>
          <w:rFonts w:ascii="Times New Roman" w:eastAsia="Times New Roman" w:hAnsi="Times New Roman" w:cs="Times New Roman"/>
          <w:sz w:val="24"/>
          <w:szCs w:val="24"/>
        </w:rPr>
        <w:t xml:space="preserve"> и вариативные модули программы могут быть реализованы</w:t>
      </w:r>
      <w:r w:rsidRPr="00BB5CC9">
        <w:rPr>
          <w:rFonts w:ascii="Times New Roman" w:eastAsia="Times New Roman" w:hAnsi="Times New Roman" w:cs="Times New Roman"/>
          <w:sz w:val="24"/>
          <w:szCs w:val="24"/>
        </w:rPr>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r>
      <w:r w:rsidRPr="00BB5CC9">
        <w:rPr>
          <w:rFonts w:ascii="Times New Roman" w:eastAsia="Times New Roman" w:hAnsi="Times New Roman" w:cs="Times New Roman"/>
          <w:sz w:val="24"/>
          <w:szCs w:val="24"/>
        </w:rPr>
        <w:br/>
        <w:t xml:space="preserve">и региональной собственности. </w:t>
      </w:r>
    </w:p>
    <w:p w:rsidR="00A94F2B" w:rsidRPr="00BB5CC9" w:rsidRDefault="00A94F2B" w:rsidP="00A94F2B">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A94F2B" w:rsidRPr="00BB5CC9"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w:t>
      </w:r>
      <w:r w:rsidRPr="00BB5CC9">
        <w:rPr>
          <w:rFonts w:ascii="Times New Roman" w:eastAsia="Times New Roman" w:hAnsi="Times New Roman" w:cs="Times New Roman"/>
          <w:iCs/>
          <w:sz w:val="24"/>
          <w:szCs w:val="24"/>
        </w:rPr>
        <w:t>Вариативные модули</w:t>
      </w:r>
      <w:r w:rsidRPr="00BB5CC9">
        <w:rPr>
          <w:rFonts w:ascii="Times New Roman" w:eastAsia="Times New Roman" w:hAnsi="Times New Roman" w:cs="Times New Roman"/>
          <w:sz w:val="24"/>
          <w:szCs w:val="24"/>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w:t>
      </w:r>
      <w:r w:rsidRPr="00BB5CC9">
        <w:rPr>
          <w:rFonts w:ascii="Times New Roman" w:eastAsia="Times New Roman" w:hAnsi="Times New Roman" w:cs="Times New Roman"/>
          <w:sz w:val="24"/>
          <w:szCs w:val="24"/>
        </w:rPr>
        <w:br/>
        <w:t>их в соревновательную деятельность.</w:t>
      </w:r>
    </w:p>
    <w:p w:rsidR="00A94F2B" w:rsidRPr="00BB5CC9"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sidRPr="00BB5CC9">
        <w:rPr>
          <w:rFonts w:ascii="Times New Roman" w:eastAsia="Times New Roman" w:hAnsi="Times New Roman" w:cs="Times New Roman"/>
          <w:sz w:val="24"/>
          <w:szCs w:val="24"/>
        </w:rPr>
        <w:t>Исходя из интересов обучающихся, традиций конкретного региона</w:t>
      </w:r>
      <w:r w:rsidRPr="00BB5CC9">
        <w:rPr>
          <w:rFonts w:ascii="Times New Roman" w:eastAsia="Times New Roman" w:hAnsi="Times New Roman" w:cs="Times New Roman"/>
          <w:sz w:val="24"/>
          <w:szCs w:val="24"/>
        </w:rPr>
        <w:br/>
        <w:t xml:space="preserve">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r w:rsidRPr="00BB5CC9">
        <w:rPr>
          <w:rFonts w:ascii="Times New Roman" w:eastAsia="Times New Roman" w:hAnsi="Times New Roman" w:cs="Times New Roman"/>
          <w:sz w:val="24"/>
          <w:szCs w:val="24"/>
        </w:rPr>
        <w:b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A94F2B"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w:t>
      </w:r>
      <w:r w:rsidRPr="00BB5CC9">
        <w:rPr>
          <w:rFonts w:ascii="Times New Roman" w:eastAsia="Times New Roman" w:hAnsi="Times New Roman" w:cs="Times New Roman"/>
          <w:sz w:val="24"/>
          <w:szCs w:val="24"/>
        </w:rPr>
        <w:br/>
        <w:t>и особенностям обучающихся данного возраста. Личностные достижения непосредственно связаны с конкретным</w:t>
      </w:r>
      <w:r>
        <w:rPr>
          <w:rFonts w:ascii="Times New Roman" w:eastAsia="Times New Roman" w:hAnsi="Times New Roman" w:cs="Times New Roman"/>
          <w:sz w:val="24"/>
          <w:szCs w:val="24"/>
        </w:rPr>
        <w:t xml:space="preserve"> содержанием учебного предмета </w:t>
      </w:r>
      <w:r w:rsidRPr="00BB5CC9">
        <w:rPr>
          <w:rFonts w:ascii="Times New Roman" w:eastAsia="Times New Roman" w:hAnsi="Times New Roman" w:cs="Times New Roman"/>
          <w:sz w:val="24"/>
          <w:szCs w:val="24"/>
        </w:rPr>
        <w:t xml:space="preserve">и представлены по мере его раскрытия. </w:t>
      </w:r>
    </w:p>
    <w:p w:rsidR="00A94F2B" w:rsidRPr="00BB5CC9"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Содержание рабочей программы, раскрытие личностных</w:t>
      </w:r>
      <w:r w:rsidRPr="00BB5CC9">
        <w:rPr>
          <w:rFonts w:ascii="Times New Roman" w:eastAsia="Times New Roman" w:hAnsi="Times New Roman" w:cs="Times New Roman"/>
          <w:sz w:val="24"/>
          <w:szCs w:val="24"/>
        </w:rPr>
        <w:br/>
        <w:t xml:space="preserve">и </w:t>
      </w:r>
      <w:proofErr w:type="spellStart"/>
      <w:r w:rsidRPr="00BB5CC9">
        <w:rPr>
          <w:rFonts w:ascii="Times New Roman" w:eastAsia="Times New Roman" w:hAnsi="Times New Roman" w:cs="Times New Roman"/>
          <w:sz w:val="24"/>
          <w:szCs w:val="24"/>
        </w:rPr>
        <w:t>метапредметных</w:t>
      </w:r>
      <w:proofErr w:type="spellEnd"/>
      <w:r w:rsidRPr="00BB5CC9">
        <w:rPr>
          <w:rFonts w:ascii="Times New Roman" w:eastAsia="Times New Roman" w:hAnsi="Times New Roman" w:cs="Times New Roman"/>
          <w:sz w:val="24"/>
          <w:szCs w:val="24"/>
        </w:rPr>
        <w:t xml:space="preserve"> результатов обеспечивает преемственность и перспективность</w:t>
      </w:r>
      <w:r w:rsidRPr="00BB5CC9">
        <w:rPr>
          <w:rFonts w:ascii="Times New Roman" w:eastAsia="Times New Roman" w:hAnsi="Times New Roman" w:cs="Times New Roman"/>
          <w:sz w:val="24"/>
          <w:szCs w:val="24"/>
        </w:rPr>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sidRPr="00BB5CC9">
        <w:rPr>
          <w:rFonts w:ascii="Times New Roman" w:eastAsia="Times New Roman" w:hAnsi="Times New Roman" w:cs="Times New Roman"/>
          <w:sz w:val="24"/>
          <w:szCs w:val="24"/>
        </w:rPr>
        <w:br/>
        <w:t>или среднего профессионального образования.</w:t>
      </w:r>
    </w:p>
    <w:p w:rsidR="00A94F2B" w:rsidRPr="00A94F2B" w:rsidRDefault="00A94F2B" w:rsidP="00A94F2B">
      <w:pPr>
        <w:spacing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A94F2B">
        <w:rPr>
          <w:rFonts w:ascii="Times New Roman" w:eastAsia="Times New Roman" w:hAnsi="Times New Roman" w:cs="Times New Roman"/>
          <w:b/>
          <w:sz w:val="24"/>
          <w:szCs w:val="24"/>
        </w:rPr>
        <w:t>МЕСТО УЧЕБНОГО ПРЕДМЕТА «ФИЗИЧЕСКАЯ КУЛЬТУРА» В УЧЕБНОМ ПЛАНЕ</w:t>
      </w:r>
    </w:p>
    <w:p w:rsidR="00A94F2B" w:rsidRPr="00BB5CC9" w:rsidRDefault="00A94F2B" w:rsidP="00A94F2B">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Pr="004371E6">
        <w:rPr>
          <w:rFonts w:ascii="Times New Roman" w:eastAsia="Times New Roman" w:hAnsi="Times New Roman" w:cs="Times New Roman"/>
          <w:sz w:val="24"/>
          <w:szCs w:val="24"/>
        </w:rPr>
        <w:t xml:space="preserve">бъём часов, отведённых на изучение учебной дисциплины «Физическая культура» в основной школе составляет 5 класс  — 68  ч; </w:t>
      </w:r>
    </w:p>
    <w:p w:rsidR="00A94F2B"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BB5CC9">
        <w:rPr>
          <w:rFonts w:ascii="Times New Roman" w:eastAsia="Times New Roman" w:hAnsi="Times New Roman" w:cs="Times New Roman"/>
          <w:sz w:val="24"/>
          <w:szCs w:val="24"/>
        </w:rPr>
        <w:t xml:space="preserve">При подготовке программы по физической культуре учитывались личностные и </w:t>
      </w:r>
      <w:proofErr w:type="spellStart"/>
      <w:r w:rsidRPr="00BB5CC9">
        <w:rPr>
          <w:rFonts w:ascii="Times New Roman" w:eastAsia="Times New Roman" w:hAnsi="Times New Roman" w:cs="Times New Roman"/>
          <w:sz w:val="24"/>
          <w:szCs w:val="24"/>
        </w:rPr>
        <w:t>метапредметные</w:t>
      </w:r>
      <w:proofErr w:type="spellEnd"/>
      <w:r w:rsidRPr="00BB5CC9">
        <w:rPr>
          <w:rFonts w:ascii="Times New Roman" w:eastAsia="Times New Roman" w:hAnsi="Times New Roman" w:cs="Times New Roman"/>
          <w:sz w:val="24"/>
          <w:szCs w:val="24"/>
        </w:rPr>
        <w:t xml:space="preserve"> результаты,</w:t>
      </w:r>
      <w:r>
        <w:rPr>
          <w:rFonts w:ascii="Times New Roman" w:eastAsia="Times New Roman" w:hAnsi="Times New Roman" w:cs="Times New Roman"/>
          <w:sz w:val="24"/>
          <w:szCs w:val="24"/>
        </w:rPr>
        <w:t xml:space="preserve"> зафиксированные в ФГОС ООО </w:t>
      </w:r>
      <w:r w:rsidRPr="00BB5CC9">
        <w:rPr>
          <w:rFonts w:ascii="Times New Roman" w:eastAsia="Times New Roman" w:hAnsi="Times New Roman" w:cs="Times New Roman"/>
          <w:sz w:val="24"/>
          <w:szCs w:val="24"/>
        </w:rPr>
        <w:t xml:space="preserve">и в Универсальном кодификаторе элементов содержания и </w:t>
      </w:r>
      <w:r>
        <w:rPr>
          <w:rFonts w:ascii="Times New Roman" w:eastAsia="Times New Roman" w:hAnsi="Times New Roman" w:cs="Times New Roman"/>
          <w:sz w:val="24"/>
          <w:szCs w:val="24"/>
        </w:rPr>
        <w:t xml:space="preserve">требований </w:t>
      </w:r>
      <w:r w:rsidRPr="00BB5CC9">
        <w:rPr>
          <w:rFonts w:ascii="Times New Roman" w:eastAsia="Times New Roman" w:hAnsi="Times New Roman" w:cs="Times New Roman"/>
          <w:sz w:val="24"/>
          <w:szCs w:val="24"/>
        </w:rPr>
        <w:t>к результатам освоения основной образовательной программы основного общего образования.</w:t>
      </w:r>
    </w:p>
    <w:p w:rsidR="00231F58" w:rsidRPr="00F3026A" w:rsidRDefault="00231F58" w:rsidP="00F3026A">
      <w:pPr>
        <w:spacing w:after="0" w:line="259" w:lineRule="auto"/>
        <w:jc w:val="both"/>
        <w:rPr>
          <w:rFonts w:ascii="Times New Roman" w:eastAsia="Times New Roman" w:hAnsi="Times New Roman" w:cs="Times New Roman"/>
          <w:sz w:val="24"/>
          <w:szCs w:val="24"/>
        </w:rPr>
      </w:pPr>
    </w:p>
    <w:p w:rsidR="00231F58" w:rsidRPr="00F3026A" w:rsidRDefault="00231F58" w:rsidP="00A94F2B">
      <w:pPr>
        <w:spacing w:after="0" w:line="259" w:lineRule="auto"/>
        <w:ind w:firstLine="709"/>
        <w:jc w:val="both"/>
        <w:rPr>
          <w:rFonts w:ascii="Times New Roman" w:eastAsia="Times New Roman" w:hAnsi="Times New Roman" w:cs="Times New Roman"/>
          <w:sz w:val="24"/>
          <w:szCs w:val="24"/>
        </w:rPr>
      </w:pPr>
    </w:p>
    <w:p w:rsidR="00A94F2B" w:rsidRPr="00A94F2B" w:rsidRDefault="00A94F2B" w:rsidP="00A94F2B">
      <w:pPr>
        <w:spacing w:line="259" w:lineRule="auto"/>
        <w:rPr>
          <w:rFonts w:ascii="Times New Roman" w:eastAsia="Times New Roman" w:hAnsi="Times New Roman" w:cs="Times New Roman"/>
          <w:b/>
          <w:sz w:val="24"/>
          <w:szCs w:val="24"/>
        </w:rPr>
      </w:pPr>
      <w:r w:rsidRPr="00A94F2B">
        <w:rPr>
          <w:rFonts w:ascii="Times New Roman" w:eastAsia="Times New Roman" w:hAnsi="Times New Roman" w:cs="Times New Roman"/>
          <w:b/>
          <w:sz w:val="24"/>
          <w:szCs w:val="24"/>
        </w:rPr>
        <w:t>СОДЕРЖАНИЕ УЧЕБНОГО ПРЕДМЕТА «ФИЗИЧЕСКАЯ КУЛЬТУРА»</w:t>
      </w:r>
    </w:p>
    <w:p w:rsidR="00A94F2B" w:rsidRPr="00867664" w:rsidRDefault="00A94F2B" w:rsidP="00A94F2B">
      <w:pPr>
        <w:spacing w:after="0" w:line="259"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sidRPr="00867664">
        <w:rPr>
          <w:rFonts w:ascii="Times New Roman" w:eastAsia="Times New Roman" w:hAnsi="Times New Roman" w:cs="Times New Roman"/>
          <w:i/>
          <w:sz w:val="24"/>
          <w:szCs w:val="24"/>
        </w:rPr>
        <w:t>Знания о физической культуре.</w:t>
      </w:r>
      <w:r w:rsidRPr="00867664">
        <w:rPr>
          <w:rFonts w:ascii="Times New Roman" w:eastAsia="Times New Roman" w:hAnsi="Times New Roman" w:cs="Times New Roman"/>
          <w:sz w:val="24"/>
          <w:szCs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Способы самостоятельной деятельности.</w:t>
      </w:r>
      <w:r w:rsidRPr="00867664">
        <w:rPr>
          <w:rFonts w:ascii="Times New Roman" w:eastAsia="Times New Roman" w:hAnsi="Times New Roman" w:cs="Times New Roman"/>
          <w:sz w:val="24"/>
          <w:szCs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r w:rsidRPr="00867664">
        <w:rPr>
          <w:rFonts w:ascii="Times New Roman" w:eastAsia="Times New Roman" w:hAnsi="Times New Roman" w:cs="Times New Roman"/>
          <w:sz w:val="24"/>
          <w:szCs w:val="24"/>
        </w:rPr>
        <w:lastRenderedPageBreak/>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Составление комплексов физических упражнений с коррекционной направленностью и правил их самостоятельного проведения.</w:t>
      </w:r>
    </w:p>
    <w:p w:rsidR="00A94F2B" w:rsidRPr="00867664"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67664">
        <w:rPr>
          <w:rFonts w:ascii="Times New Roman" w:eastAsia="Times New Roman" w:hAnsi="Times New Roman" w:cs="Times New Roman"/>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94F2B" w:rsidRPr="00867664" w:rsidRDefault="00A94F2B" w:rsidP="00A94F2B">
      <w:pPr>
        <w:spacing w:after="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67664">
        <w:rPr>
          <w:rFonts w:ascii="Times New Roman" w:eastAsia="Times New Roman" w:hAnsi="Times New Roman" w:cs="Times New Roman"/>
          <w:sz w:val="24"/>
          <w:szCs w:val="24"/>
        </w:rPr>
        <w:t xml:space="preserve">Оценивание состояния организма в покое и после физической нагрузки в процессе самостоятельных занятий физической культуры и спортом. </w:t>
      </w:r>
      <w:r>
        <w:rPr>
          <w:rFonts w:ascii="Times New Roman" w:eastAsia="Times New Roman" w:hAnsi="Times New Roman" w:cs="Times New Roman"/>
          <w:sz w:val="24"/>
          <w:szCs w:val="24"/>
        </w:rPr>
        <w:t xml:space="preserve">       </w:t>
      </w:r>
      <w:r w:rsidRPr="00867664">
        <w:rPr>
          <w:rFonts w:ascii="Times New Roman" w:eastAsia="Times New Roman" w:hAnsi="Times New Roman" w:cs="Times New Roman"/>
          <w:sz w:val="24"/>
          <w:szCs w:val="24"/>
        </w:rPr>
        <w:t>Составление дневника физической культуры.</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Физическое совершенствование.</w:t>
      </w:r>
      <w:r w:rsidRPr="00867664">
        <w:rPr>
          <w:rFonts w:ascii="Times New Roman" w:eastAsia="Times New Roman" w:hAnsi="Times New Roman" w:cs="Times New Roman"/>
          <w:sz w:val="24"/>
          <w:szCs w:val="24"/>
        </w:rPr>
        <w:t xml:space="preserve"> Физкультурно-оздоровительная деятельность.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Спортивно-оздоровительная деятельность.</w:t>
      </w:r>
      <w:r w:rsidRPr="00867664">
        <w:rPr>
          <w:rFonts w:ascii="Times New Roman" w:eastAsia="Times New Roman" w:hAnsi="Times New Roman" w:cs="Times New Roman"/>
          <w:sz w:val="24"/>
          <w:szCs w:val="24"/>
        </w:rPr>
        <w:t xml:space="preserve"> Роль и значение спортивно-оздоровительной деятельности в здоровом образе жизни современного человека.</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«Гимнастика».</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Упражнения на гимнастической лестнице: </w:t>
      </w:r>
      <w:proofErr w:type="spellStart"/>
      <w:r w:rsidRPr="00867664">
        <w:rPr>
          <w:rFonts w:ascii="Times New Roman" w:eastAsia="Times New Roman" w:hAnsi="Times New Roman" w:cs="Times New Roman"/>
          <w:sz w:val="24"/>
          <w:szCs w:val="24"/>
        </w:rPr>
        <w:t>перелезание</w:t>
      </w:r>
      <w:proofErr w:type="spellEnd"/>
      <w:r w:rsidRPr="00867664">
        <w:rPr>
          <w:rFonts w:ascii="Times New Roman" w:eastAsia="Times New Roman" w:hAnsi="Times New Roman" w:cs="Times New Roman"/>
          <w:sz w:val="24"/>
          <w:szCs w:val="24"/>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«Лёгкая атлетика».</w:t>
      </w:r>
      <w:r w:rsidRPr="00867664">
        <w:rPr>
          <w:rFonts w:ascii="Times New Roman" w:eastAsia="Times New Roman" w:hAnsi="Times New Roman" w:cs="Times New Roman"/>
          <w:sz w:val="24"/>
          <w:szCs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Метание малого мяча с места в вертикальную неподвижную мишень; метание малого мяча на дальность с трёх шагов разбега.</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«Спортивные игры</w:t>
      </w:r>
      <w:proofErr w:type="gramStart"/>
      <w:r w:rsidRPr="00867664">
        <w:rPr>
          <w:rFonts w:ascii="Times New Roman" w:eastAsia="Times New Roman" w:hAnsi="Times New Roman" w:cs="Times New Roman"/>
          <w:i/>
          <w:sz w:val="24"/>
          <w:szCs w:val="24"/>
        </w:rPr>
        <w:t>».</w:t>
      </w:r>
      <w:r w:rsidRPr="007F3803">
        <w:rPr>
          <w:rFonts w:ascii="Times New Roman" w:eastAsia="Times New Roman" w:hAnsi="Times New Roman" w:cs="Times New Roman"/>
          <w:i/>
          <w:sz w:val="24"/>
          <w:szCs w:val="24"/>
        </w:rPr>
        <w:t>Баскетбол</w:t>
      </w:r>
      <w:proofErr w:type="gramEnd"/>
      <w:r w:rsidRPr="007F3803">
        <w:rPr>
          <w:rFonts w:ascii="Times New Roman" w:eastAsia="Times New Roman" w:hAnsi="Times New Roman" w:cs="Times New Roman"/>
          <w:i/>
          <w:sz w:val="24"/>
          <w:szCs w:val="24"/>
        </w:rPr>
        <w:t>.</w:t>
      </w:r>
      <w:r w:rsidRPr="00867664">
        <w:rPr>
          <w:rFonts w:ascii="Times New Roman" w:eastAsia="Times New Roman" w:hAnsi="Times New Roman" w:cs="Times New Roman"/>
          <w:sz w:val="24"/>
          <w:szCs w:val="24"/>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Волейбол.</w:t>
      </w:r>
      <w:r w:rsidRPr="00867664">
        <w:rPr>
          <w:rFonts w:ascii="Times New Roman" w:eastAsia="Times New Roman" w:hAnsi="Times New Roman" w:cs="Times New Roman"/>
          <w:sz w:val="24"/>
          <w:szCs w:val="24"/>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94F2B" w:rsidRPr="00867664" w:rsidRDefault="00A94F2B" w:rsidP="00A94F2B">
      <w:pPr>
        <w:spacing w:after="0" w:line="259" w:lineRule="auto"/>
        <w:jc w:val="both"/>
        <w:rPr>
          <w:rFonts w:ascii="Times New Roman" w:eastAsia="Times New Roman" w:hAnsi="Times New Roman" w:cs="Times New Roman"/>
          <w:sz w:val="24"/>
          <w:szCs w:val="24"/>
        </w:rPr>
      </w:pPr>
      <w:r w:rsidRPr="007F3803">
        <w:rPr>
          <w:rFonts w:ascii="Times New Roman" w:eastAsia="Times New Roman" w:hAnsi="Times New Roman" w:cs="Times New Roman"/>
          <w:i/>
          <w:sz w:val="24"/>
          <w:szCs w:val="24"/>
        </w:rPr>
        <w:t>Футбол.</w:t>
      </w:r>
      <w:r w:rsidRPr="00867664">
        <w:rPr>
          <w:rFonts w:ascii="Times New Roman" w:eastAsia="Times New Roman" w:hAnsi="Times New Roman" w:cs="Times New Roman"/>
          <w:sz w:val="24"/>
          <w:szCs w:val="24"/>
        </w:rPr>
        <w:t xml:space="preserve"> Удар по неподвижному мячу внутренней стороной стопы с небольшого разбега; остановка катящегося мяча способом «</w:t>
      </w:r>
      <w:proofErr w:type="spellStart"/>
      <w:r w:rsidRPr="00867664">
        <w:rPr>
          <w:rFonts w:ascii="Times New Roman" w:eastAsia="Times New Roman" w:hAnsi="Times New Roman" w:cs="Times New Roman"/>
          <w:sz w:val="24"/>
          <w:szCs w:val="24"/>
        </w:rPr>
        <w:t>наступания</w:t>
      </w:r>
      <w:proofErr w:type="spellEnd"/>
      <w:r w:rsidRPr="00867664">
        <w:rPr>
          <w:rFonts w:ascii="Times New Roman" w:eastAsia="Times New Roman" w:hAnsi="Times New Roman" w:cs="Times New Roman"/>
          <w:sz w:val="24"/>
          <w:szCs w:val="24"/>
        </w:rPr>
        <w:t>»; ведение мяча «по прямой», «по кругу» и «змейкой»; обводка мячом ориентиров (конусов).</w:t>
      </w:r>
    </w:p>
    <w:p w:rsidR="00A94F2B" w:rsidRDefault="00A94F2B" w:rsidP="00A94F2B">
      <w:pPr>
        <w:spacing w:after="0" w:line="259" w:lineRule="auto"/>
        <w:jc w:val="both"/>
        <w:rPr>
          <w:rFonts w:ascii="Times New Roman" w:eastAsia="Times New Roman" w:hAnsi="Times New Roman" w:cs="Times New Roman"/>
          <w:sz w:val="24"/>
          <w:szCs w:val="24"/>
        </w:rPr>
      </w:pPr>
      <w:r w:rsidRPr="00867664">
        <w:rPr>
          <w:rFonts w:ascii="Times New Roman" w:eastAsia="Times New Roman" w:hAnsi="Times New Roman" w:cs="Times New Roman"/>
          <w:i/>
          <w:sz w:val="24"/>
          <w:szCs w:val="24"/>
        </w:rPr>
        <w:t>Модуль «Спорт».</w:t>
      </w:r>
      <w:r w:rsidRPr="00867664">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94F2B" w:rsidRDefault="00A94F2B" w:rsidP="00A94F2B">
      <w:pPr>
        <w:spacing w:after="0" w:line="259" w:lineRule="auto"/>
        <w:jc w:val="both"/>
        <w:rPr>
          <w:rFonts w:ascii="Times New Roman" w:eastAsia="Times New Roman" w:hAnsi="Times New Roman" w:cs="Times New Roman"/>
          <w:sz w:val="24"/>
          <w:szCs w:val="24"/>
        </w:rPr>
      </w:pPr>
    </w:p>
    <w:p w:rsidR="00A94F2B" w:rsidRPr="00A94F2B" w:rsidRDefault="00A94F2B" w:rsidP="00A94F2B">
      <w:pPr>
        <w:spacing w:line="259" w:lineRule="auto"/>
        <w:rPr>
          <w:rFonts w:ascii="Times New Roman" w:eastAsia="Times New Roman" w:hAnsi="Times New Roman" w:cs="Times New Roman"/>
          <w:b/>
          <w:sz w:val="24"/>
          <w:szCs w:val="24"/>
        </w:rPr>
      </w:pPr>
      <w:r w:rsidRPr="00A94F2B">
        <w:rPr>
          <w:rFonts w:ascii="Times New Roman" w:eastAsia="Times New Roman" w:hAnsi="Times New Roman" w:cs="Times New Roman"/>
          <w:b/>
          <w:sz w:val="24"/>
          <w:szCs w:val="24"/>
        </w:rPr>
        <w:t xml:space="preserve">ПЛАНИРУЕМЫЕ РЕЗУЛЬТАТЫ ОСВОЕНИЯ УЧЕБНОГО ПРЕДМЕТА «ФИЗИЧЕСКАЯ КУЛЬТУРА» НА УРОВНЕ ОСНОВНОГО ОБЩЕГО ОБРАЗОВАНИЯ </w:t>
      </w:r>
    </w:p>
    <w:p w:rsidR="00A94F2B" w:rsidRPr="00A94F2B" w:rsidRDefault="00A94F2B" w:rsidP="00A94F2B">
      <w:pPr>
        <w:spacing w:line="259" w:lineRule="auto"/>
        <w:rPr>
          <w:rFonts w:ascii="Times New Roman" w:eastAsia="Times New Roman" w:hAnsi="Times New Roman" w:cs="Times New Roman"/>
          <w:b/>
          <w:sz w:val="24"/>
          <w:szCs w:val="24"/>
        </w:rPr>
      </w:pPr>
      <w:r w:rsidRPr="00A94F2B">
        <w:rPr>
          <w:rFonts w:ascii="Times New Roman" w:eastAsia="Times New Roman" w:hAnsi="Times New Roman" w:cs="Times New Roman"/>
          <w:b/>
          <w:sz w:val="24"/>
          <w:szCs w:val="24"/>
        </w:rPr>
        <w:t>ЛИЧНОСТНЫЕ РЕЗУЛЬТАТЫ</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A94F2B" w:rsidRPr="007F3803"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sidRPr="007F3803">
        <w:rPr>
          <w:rFonts w:ascii="Times New Roman" w:eastAsia="Times New Roman" w:hAnsi="Times New Roman" w:cs="Times New Roman"/>
          <w:sz w:val="24"/>
          <w:szCs w:val="24"/>
        </w:rPr>
        <w:t xml:space="preserve">человека;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занятий, выбору спортивного инвентаря и оборудования, спортивной одежды;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A94F2B" w:rsidRPr="00867664"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A94F2B" w:rsidRPr="007F3803" w:rsidRDefault="00A94F2B" w:rsidP="00A94F2B">
      <w:pPr>
        <w:numPr>
          <w:ilvl w:val="0"/>
          <w:numId w:val="1"/>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w:t>
      </w:r>
      <w:r w:rsidRPr="007F3803">
        <w:rPr>
          <w:rFonts w:ascii="Times New Roman" w:eastAsia="Times New Roman" w:hAnsi="Times New Roman" w:cs="Times New Roman"/>
          <w:sz w:val="24"/>
          <w:szCs w:val="24"/>
        </w:rPr>
        <w:t>выступлениях и дискуссиях.</w:t>
      </w:r>
    </w:p>
    <w:p w:rsidR="00A94F2B" w:rsidRPr="00A94F2B" w:rsidRDefault="00A94F2B" w:rsidP="00A94F2B">
      <w:pPr>
        <w:spacing w:line="259" w:lineRule="auto"/>
        <w:ind w:left="720"/>
        <w:contextualSpacing/>
        <w:rPr>
          <w:rFonts w:ascii="Times New Roman" w:eastAsia="Times New Roman" w:hAnsi="Times New Roman" w:cs="Times New Roman"/>
          <w:b/>
          <w:sz w:val="24"/>
          <w:szCs w:val="24"/>
        </w:rPr>
      </w:pPr>
    </w:p>
    <w:p w:rsidR="00A94F2B" w:rsidRPr="00A94F2B" w:rsidRDefault="00A94F2B" w:rsidP="00A94F2B">
      <w:pPr>
        <w:spacing w:line="259" w:lineRule="auto"/>
        <w:rPr>
          <w:rFonts w:ascii="Times New Roman" w:eastAsia="Times New Roman" w:hAnsi="Times New Roman" w:cs="Times New Roman"/>
          <w:b/>
          <w:sz w:val="24"/>
          <w:szCs w:val="24"/>
        </w:rPr>
      </w:pPr>
      <w:r w:rsidRPr="00A94F2B">
        <w:rPr>
          <w:rFonts w:ascii="Times New Roman" w:eastAsia="Times New Roman" w:hAnsi="Times New Roman" w:cs="Times New Roman"/>
          <w:b/>
          <w:sz w:val="24"/>
          <w:szCs w:val="24"/>
        </w:rPr>
        <w:t xml:space="preserve">МЕТАПРЕДМЕТНЫЕ РЕЗУЛЬТАТЫ </w:t>
      </w:r>
    </w:p>
    <w:p w:rsidR="00A94F2B" w:rsidRPr="00867664" w:rsidRDefault="00A94F2B" w:rsidP="00A94F2B">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познавательные действия:</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техники безопасности во время передвижения по маршруту и организации бивуака; </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A94F2B" w:rsidRPr="007F3803"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w:t>
      </w:r>
      <w:r w:rsidRPr="007F3803">
        <w:rPr>
          <w:rFonts w:ascii="Times New Roman" w:eastAsia="Times New Roman" w:hAnsi="Times New Roman" w:cs="Times New Roman"/>
          <w:sz w:val="24"/>
          <w:szCs w:val="24"/>
        </w:rPr>
        <w:t xml:space="preserve">упражнений по профилактике и коррекции выявляемых нарушений; </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A94F2B" w:rsidRPr="00867664"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94F2B" w:rsidRDefault="00A94F2B" w:rsidP="00A94F2B">
      <w:pPr>
        <w:numPr>
          <w:ilvl w:val="0"/>
          <w:numId w:val="2"/>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94F2B" w:rsidRPr="007F3803" w:rsidRDefault="00A94F2B" w:rsidP="00A94F2B">
      <w:pPr>
        <w:numPr>
          <w:ilvl w:val="0"/>
          <w:numId w:val="2"/>
        </w:numPr>
        <w:spacing w:after="160" w:line="259" w:lineRule="auto"/>
        <w:contextualSpacing/>
        <w:rPr>
          <w:rFonts w:ascii="Times New Roman" w:eastAsia="Times New Roman" w:hAnsi="Times New Roman" w:cs="Times New Roman"/>
          <w:sz w:val="24"/>
          <w:szCs w:val="24"/>
        </w:rPr>
      </w:pPr>
    </w:p>
    <w:p w:rsidR="00A94F2B" w:rsidRPr="00867664" w:rsidRDefault="00A94F2B" w:rsidP="00A94F2B">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коммуникативные действия:</w:t>
      </w:r>
    </w:p>
    <w:p w:rsidR="00A94F2B" w:rsidRPr="007F3803" w:rsidRDefault="00A94F2B" w:rsidP="00A94F2B">
      <w:pPr>
        <w:numPr>
          <w:ilvl w:val="0"/>
          <w:numId w:val="3"/>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w:t>
      </w:r>
      <w:r w:rsidRPr="007F3803">
        <w:rPr>
          <w:rFonts w:ascii="Times New Roman" w:eastAsia="Times New Roman" w:hAnsi="Times New Roman" w:cs="Times New Roman"/>
          <w:sz w:val="24"/>
          <w:szCs w:val="24"/>
        </w:rPr>
        <w:t xml:space="preserve">самостоятельных занятий физической и технической подготовкой; </w:t>
      </w:r>
    </w:p>
    <w:p w:rsidR="00A94F2B" w:rsidRPr="00867664" w:rsidRDefault="00A94F2B" w:rsidP="00A94F2B">
      <w:pPr>
        <w:numPr>
          <w:ilvl w:val="0"/>
          <w:numId w:val="3"/>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94F2B" w:rsidRPr="007F3803" w:rsidRDefault="00A94F2B" w:rsidP="00A94F2B">
      <w:pPr>
        <w:numPr>
          <w:ilvl w:val="0"/>
          <w:numId w:val="3"/>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w:t>
      </w:r>
      <w:r w:rsidRPr="007F3803">
        <w:rPr>
          <w:rFonts w:ascii="Times New Roman" w:eastAsia="Times New Roman" w:hAnsi="Times New Roman" w:cs="Times New Roman"/>
          <w:sz w:val="24"/>
          <w:szCs w:val="24"/>
        </w:rPr>
        <w:t xml:space="preserve">обучения посредством сравнения с эталонным образцом; </w:t>
      </w:r>
    </w:p>
    <w:p w:rsidR="00A94F2B" w:rsidRPr="00867664" w:rsidRDefault="00A94F2B" w:rsidP="00A94F2B">
      <w:pPr>
        <w:numPr>
          <w:ilvl w:val="0"/>
          <w:numId w:val="3"/>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A94F2B" w:rsidRPr="007F3803" w:rsidRDefault="00A94F2B" w:rsidP="00A94F2B">
      <w:pPr>
        <w:numPr>
          <w:ilvl w:val="0"/>
          <w:numId w:val="3"/>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w:t>
      </w:r>
      <w:r w:rsidRPr="007F3803">
        <w:rPr>
          <w:rFonts w:ascii="Times New Roman" w:eastAsia="Times New Roman" w:hAnsi="Times New Roman" w:cs="Times New Roman"/>
          <w:sz w:val="24"/>
          <w:szCs w:val="24"/>
        </w:rPr>
        <w:t>причины их появления, выяснять способы их устранения.</w:t>
      </w:r>
    </w:p>
    <w:p w:rsidR="00A94F2B" w:rsidRPr="00867664" w:rsidRDefault="00A94F2B" w:rsidP="00A94F2B">
      <w:pPr>
        <w:spacing w:line="259" w:lineRule="auto"/>
        <w:ind w:left="720"/>
        <w:contextualSpacing/>
        <w:rPr>
          <w:rFonts w:ascii="Times New Roman" w:eastAsia="Times New Roman" w:hAnsi="Times New Roman" w:cs="Times New Roman"/>
          <w:sz w:val="24"/>
          <w:szCs w:val="24"/>
        </w:rPr>
      </w:pPr>
    </w:p>
    <w:p w:rsidR="00A94F2B" w:rsidRPr="00867664" w:rsidRDefault="00A94F2B" w:rsidP="00A94F2B">
      <w:pPr>
        <w:spacing w:line="259" w:lineRule="auto"/>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Универсальные учебные регулятивные действия:</w:t>
      </w:r>
    </w:p>
    <w:p w:rsidR="00A94F2B" w:rsidRPr="00D47CCE" w:rsidRDefault="00A94F2B" w:rsidP="00A94F2B">
      <w:pPr>
        <w:numPr>
          <w:ilvl w:val="0"/>
          <w:numId w:val="4"/>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w:t>
      </w:r>
      <w:r w:rsidRPr="00D47CCE">
        <w:rPr>
          <w:rFonts w:ascii="Times New Roman" w:eastAsia="Times New Roman" w:hAnsi="Times New Roman" w:cs="Times New Roman"/>
          <w:sz w:val="24"/>
          <w:szCs w:val="24"/>
        </w:rPr>
        <w:t xml:space="preserve">организма, развитие его резервных возможностей с помощью процедур контроля и функциональных проб; </w:t>
      </w:r>
    </w:p>
    <w:p w:rsidR="00A94F2B" w:rsidRPr="00867664" w:rsidRDefault="00A94F2B" w:rsidP="00A94F2B">
      <w:pPr>
        <w:numPr>
          <w:ilvl w:val="0"/>
          <w:numId w:val="4"/>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94F2B" w:rsidRPr="00867664" w:rsidRDefault="00A94F2B" w:rsidP="00A94F2B">
      <w:pPr>
        <w:numPr>
          <w:ilvl w:val="0"/>
          <w:numId w:val="4"/>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lastRenderedPageBreak/>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94F2B" w:rsidRPr="00867664" w:rsidRDefault="00A94F2B" w:rsidP="00A94F2B">
      <w:pPr>
        <w:numPr>
          <w:ilvl w:val="0"/>
          <w:numId w:val="4"/>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94F2B" w:rsidRDefault="00A94F2B" w:rsidP="00A94F2B">
      <w:pPr>
        <w:numPr>
          <w:ilvl w:val="0"/>
          <w:numId w:val="4"/>
        </w:numPr>
        <w:spacing w:after="160" w:line="259" w:lineRule="auto"/>
        <w:contextualSpacing/>
        <w:rPr>
          <w:rFonts w:ascii="Times New Roman" w:eastAsia="Times New Roman" w:hAnsi="Times New Roman" w:cs="Times New Roman"/>
          <w:sz w:val="24"/>
          <w:szCs w:val="24"/>
        </w:rPr>
      </w:pPr>
      <w:r w:rsidRPr="000E4FD0">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94F2B" w:rsidRDefault="00A94F2B" w:rsidP="00A94F2B">
      <w:pPr>
        <w:spacing w:line="259" w:lineRule="auto"/>
        <w:contextualSpacing/>
        <w:rPr>
          <w:rFonts w:ascii="Times New Roman" w:eastAsia="Times New Roman" w:hAnsi="Times New Roman" w:cs="Times New Roman"/>
          <w:sz w:val="24"/>
          <w:szCs w:val="24"/>
        </w:rPr>
      </w:pPr>
    </w:p>
    <w:p w:rsidR="00A94F2B" w:rsidRPr="00A94F2B" w:rsidRDefault="00A94F2B" w:rsidP="00A94F2B">
      <w:pPr>
        <w:spacing w:line="259" w:lineRule="auto"/>
        <w:contextualSpacing/>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Pr="00A94F2B">
        <w:rPr>
          <w:rFonts w:ascii="Times New Roman" w:eastAsia="Times New Roman" w:hAnsi="Times New Roman" w:cs="Times New Roman"/>
          <w:b/>
          <w:sz w:val="24"/>
          <w:szCs w:val="24"/>
        </w:rPr>
        <w:t>ПРЕДМЕТНЫЕ РЕЗУЛЬТАТЫ</w:t>
      </w:r>
    </w:p>
    <w:p w:rsidR="00A94F2B" w:rsidRPr="00867664" w:rsidRDefault="00A94F2B" w:rsidP="00A94F2B">
      <w:pPr>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67664">
        <w:rPr>
          <w:rFonts w:ascii="Times New Roman" w:eastAsia="Times New Roman" w:hAnsi="Times New Roman" w:cs="Times New Roman"/>
          <w:sz w:val="24"/>
          <w:szCs w:val="24"/>
        </w:rPr>
        <w:t>К концу обучения в 5 классе обучающийся научится:</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упражнения в висах и упорах на низкой гимнастической перекладине (мальчики); в передвижениях по гимнастической скамейке ходьбой и приставным шагом с поворотами, подпрыгиванием на двух ногах на месте и с продвижением (девочки); </w:t>
      </w:r>
    </w:p>
    <w:p w:rsidR="00A94F2B" w:rsidRPr="00D47CCE"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передвигаться по гимнастической стенке приставным шагом, </w:t>
      </w:r>
      <w:r w:rsidRPr="00D47CCE">
        <w:rPr>
          <w:rFonts w:ascii="Times New Roman" w:eastAsia="Times New Roman" w:hAnsi="Times New Roman" w:cs="Times New Roman"/>
          <w:sz w:val="24"/>
          <w:szCs w:val="24"/>
        </w:rPr>
        <w:t xml:space="preserve">лазать разноимённым способом вверх и по диагонали; </w:t>
      </w:r>
    </w:p>
    <w:p w:rsidR="00A94F2B"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выполнять бег с равномерной скоростью с высокого старта по учебной дистанции;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демонстрировать технику прыжка в длину с разбега способом «согнув ноги»;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демонстрировать технические действия в спортивных играх: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волейбол (приём и передача мяча двумя руками снизу и сверху с места и в движении, прямая нижняя подача);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A94F2B" w:rsidRPr="00867664" w:rsidRDefault="00A94F2B" w:rsidP="00A94F2B">
      <w:pPr>
        <w:numPr>
          <w:ilvl w:val="0"/>
          <w:numId w:val="5"/>
        </w:numPr>
        <w:spacing w:after="160" w:line="259" w:lineRule="auto"/>
        <w:contextualSpacing/>
        <w:rPr>
          <w:rFonts w:ascii="Times New Roman" w:eastAsia="Times New Roman" w:hAnsi="Times New Roman" w:cs="Times New Roman"/>
          <w:sz w:val="24"/>
          <w:szCs w:val="24"/>
        </w:rPr>
      </w:pPr>
      <w:r w:rsidRPr="00867664">
        <w:rPr>
          <w:rFonts w:ascii="Times New Roman" w:eastAsia="Times New Roman" w:hAnsi="Times New Roman" w:cs="Times New Roman"/>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94F2B" w:rsidRDefault="00A94F2B" w:rsidP="00A94F2B"/>
    <w:p w:rsidR="00A94F2B" w:rsidRDefault="00A94F2B" w:rsidP="00A94F2B"/>
    <w:p w:rsidR="00231F58" w:rsidRPr="00F3026A" w:rsidRDefault="00231F58" w:rsidP="00A94F2B"/>
    <w:p w:rsidR="00A94F2B" w:rsidRPr="00A94F2B" w:rsidRDefault="00A94F2B" w:rsidP="00A94F2B">
      <w:pPr>
        <w:pBdr>
          <w:bottom w:val="single" w:sz="6" w:space="5" w:color="000000"/>
        </w:pBdr>
        <w:shd w:val="clear" w:color="auto" w:fill="FFFFFF"/>
        <w:tabs>
          <w:tab w:val="left" w:pos="284"/>
        </w:tabs>
        <w:spacing w:before="100" w:beforeAutospacing="1" w:line="240" w:lineRule="atLeast"/>
        <w:outlineLvl w:val="0"/>
        <w:rPr>
          <w:rFonts w:ascii="Times New Roman" w:eastAsia="Times New Roman" w:hAnsi="Times New Roman" w:cs="Times New Roman"/>
          <w:b/>
          <w:bCs/>
          <w:caps/>
          <w:kern w:val="36"/>
          <w:sz w:val="24"/>
          <w:szCs w:val="24"/>
        </w:rPr>
      </w:pPr>
      <w:r w:rsidRPr="00A94F2B">
        <w:rPr>
          <w:rFonts w:ascii="Times New Roman" w:eastAsia="Times New Roman" w:hAnsi="Times New Roman" w:cs="Times New Roman"/>
          <w:b/>
          <w:bCs/>
          <w:caps/>
          <w:kern w:val="36"/>
          <w:sz w:val="24"/>
          <w:szCs w:val="24"/>
        </w:rPr>
        <w:lastRenderedPageBreak/>
        <w:t>ТЕМАТИЧЕСКОЕ ПЛАНИРОВАНИЕ ДЛЯ 5 класса</w:t>
      </w:r>
    </w:p>
    <w:tbl>
      <w:tblPr>
        <w:tblpPr w:leftFromText="180" w:rightFromText="180" w:vertAnchor="text" w:horzAnchor="margin" w:tblpXSpec="center" w:tblpY="505"/>
        <w:tblW w:w="1304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45"/>
        <w:gridCol w:w="1845"/>
        <w:gridCol w:w="761"/>
        <w:gridCol w:w="1847"/>
        <w:gridCol w:w="2693"/>
        <w:gridCol w:w="5149"/>
      </w:tblGrid>
      <w:tr w:rsidR="00A94F2B" w:rsidRPr="000F3205" w:rsidTr="00A94F2B">
        <w:trPr>
          <w:trHeight w:val="159"/>
        </w:trPr>
        <w:tc>
          <w:tcPr>
            <w:tcW w:w="7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A94F2B" w:rsidRDefault="00A94F2B" w:rsidP="00B24E7D">
            <w:pPr>
              <w:tabs>
                <w:tab w:val="left" w:pos="284"/>
              </w:tabs>
              <w:spacing w:after="0" w:line="240" w:lineRule="auto"/>
              <w:ind w:right="-286"/>
              <w:jc w:val="center"/>
              <w:rPr>
                <w:rFonts w:ascii="Times New Roman" w:eastAsia="Times New Roman" w:hAnsi="Times New Roman" w:cs="Times New Roman"/>
                <w:b/>
                <w:sz w:val="20"/>
                <w:szCs w:val="20"/>
              </w:rPr>
            </w:pPr>
            <w:r w:rsidRPr="00A94F2B">
              <w:rPr>
                <w:rFonts w:ascii="Times New Roman" w:eastAsia="Times New Roman" w:hAnsi="Times New Roman" w:cs="Times New Roman"/>
                <w:b/>
                <w:bCs/>
                <w:sz w:val="20"/>
                <w:szCs w:val="20"/>
              </w:rPr>
              <w:t>№</w:t>
            </w:r>
            <w:r w:rsidRPr="00A94F2B">
              <w:rPr>
                <w:rFonts w:ascii="Times New Roman" w:eastAsia="Times New Roman" w:hAnsi="Times New Roman" w:cs="Times New Roman"/>
                <w:b/>
                <w:bCs/>
                <w:sz w:val="20"/>
                <w:szCs w:val="20"/>
              </w:rPr>
              <w:br/>
              <w:t>п/п</w:t>
            </w:r>
          </w:p>
        </w:tc>
        <w:tc>
          <w:tcPr>
            <w:tcW w:w="18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A94F2B" w:rsidRDefault="00A94F2B" w:rsidP="00B24E7D">
            <w:pPr>
              <w:tabs>
                <w:tab w:val="left" w:pos="284"/>
              </w:tabs>
              <w:spacing w:after="0" w:line="240" w:lineRule="auto"/>
              <w:jc w:val="center"/>
              <w:rPr>
                <w:rFonts w:ascii="Times New Roman" w:eastAsia="Times New Roman" w:hAnsi="Times New Roman" w:cs="Times New Roman"/>
                <w:b/>
                <w:sz w:val="20"/>
                <w:szCs w:val="20"/>
              </w:rPr>
            </w:pPr>
            <w:r w:rsidRPr="00A94F2B">
              <w:rPr>
                <w:rFonts w:ascii="Times New Roman" w:eastAsia="Times New Roman" w:hAnsi="Times New Roman" w:cs="Times New Roman"/>
                <w:b/>
                <w:bCs/>
                <w:sz w:val="20"/>
                <w:szCs w:val="20"/>
              </w:rPr>
              <w:t>Наименование разделов и тем программы</w:t>
            </w:r>
          </w:p>
        </w:tc>
        <w:tc>
          <w:tcPr>
            <w:tcW w:w="53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A94F2B" w:rsidRDefault="00A94F2B" w:rsidP="00B24E7D">
            <w:pPr>
              <w:tabs>
                <w:tab w:val="left" w:pos="284"/>
              </w:tabs>
              <w:spacing w:after="0" w:line="240" w:lineRule="auto"/>
              <w:jc w:val="center"/>
              <w:rPr>
                <w:rFonts w:ascii="Times New Roman" w:eastAsia="Times New Roman" w:hAnsi="Times New Roman" w:cs="Times New Roman"/>
                <w:b/>
                <w:sz w:val="20"/>
                <w:szCs w:val="20"/>
              </w:rPr>
            </w:pPr>
            <w:r w:rsidRPr="00A94F2B">
              <w:rPr>
                <w:rFonts w:ascii="Times New Roman" w:eastAsia="Times New Roman" w:hAnsi="Times New Roman" w:cs="Times New Roman"/>
                <w:b/>
                <w:bCs/>
                <w:sz w:val="20"/>
                <w:szCs w:val="20"/>
              </w:rPr>
              <w:t>Количество часов</w:t>
            </w:r>
          </w:p>
        </w:tc>
        <w:tc>
          <w:tcPr>
            <w:tcW w:w="5149" w:type="dxa"/>
            <w:vMerge w:val="restart"/>
            <w:tcBorders>
              <w:top w:val="single" w:sz="6" w:space="0" w:color="000000"/>
              <w:left w:val="single" w:sz="6" w:space="0" w:color="000000"/>
              <w:right w:val="single" w:sz="6" w:space="0" w:color="000000"/>
            </w:tcBorders>
            <w:tcMar>
              <w:top w:w="90" w:type="dxa"/>
              <w:left w:w="90" w:type="dxa"/>
              <w:bottom w:w="90" w:type="dxa"/>
              <w:right w:w="90" w:type="dxa"/>
            </w:tcMar>
            <w:hideMark/>
          </w:tcPr>
          <w:p w:rsidR="00A94F2B" w:rsidRPr="00A94F2B" w:rsidRDefault="00A94F2B" w:rsidP="00B24E7D">
            <w:pPr>
              <w:tabs>
                <w:tab w:val="left" w:pos="284"/>
              </w:tabs>
              <w:spacing w:after="0" w:line="240" w:lineRule="auto"/>
              <w:jc w:val="center"/>
              <w:rPr>
                <w:rFonts w:ascii="Times New Roman" w:eastAsia="Times New Roman" w:hAnsi="Times New Roman" w:cs="Times New Roman"/>
                <w:b/>
                <w:sz w:val="20"/>
                <w:szCs w:val="20"/>
              </w:rPr>
            </w:pPr>
            <w:r w:rsidRPr="00A94F2B">
              <w:rPr>
                <w:rFonts w:ascii="Times New Roman" w:eastAsia="Times New Roman" w:hAnsi="Times New Roman" w:cs="Times New Roman"/>
                <w:b/>
                <w:bCs/>
                <w:sz w:val="20"/>
                <w:szCs w:val="20"/>
              </w:rPr>
              <w:t>Электронные (цифровые) образовательные ресурсы</w:t>
            </w:r>
          </w:p>
        </w:tc>
      </w:tr>
      <w:tr w:rsidR="00A94F2B" w:rsidRPr="000F3205" w:rsidTr="00A94F2B">
        <w:trPr>
          <w:trHeight w:val="159"/>
        </w:trPr>
        <w:tc>
          <w:tcPr>
            <w:tcW w:w="745" w:type="dxa"/>
            <w:vMerge/>
            <w:tcBorders>
              <w:top w:val="single" w:sz="6" w:space="0" w:color="000000"/>
              <w:left w:val="single" w:sz="6" w:space="0" w:color="000000"/>
              <w:bottom w:val="single" w:sz="6" w:space="0" w:color="000000"/>
              <w:right w:val="single" w:sz="6" w:space="0" w:color="000000"/>
            </w:tcBorders>
            <w:vAlign w:val="cente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p>
        </w:tc>
        <w:tc>
          <w:tcPr>
            <w:tcW w:w="1845" w:type="dxa"/>
            <w:vMerge/>
            <w:tcBorders>
              <w:top w:val="single" w:sz="6" w:space="0" w:color="000000"/>
              <w:left w:val="single" w:sz="6" w:space="0" w:color="000000"/>
              <w:bottom w:val="single" w:sz="6" w:space="0" w:color="000000"/>
              <w:right w:val="single" w:sz="6" w:space="0" w:color="000000"/>
            </w:tcBorders>
            <w:vAlign w:val="cente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A94F2B" w:rsidRDefault="00A94F2B" w:rsidP="00B24E7D">
            <w:pPr>
              <w:tabs>
                <w:tab w:val="left" w:pos="284"/>
              </w:tabs>
              <w:spacing w:after="0" w:line="240" w:lineRule="auto"/>
              <w:jc w:val="both"/>
              <w:rPr>
                <w:rFonts w:ascii="Times New Roman" w:eastAsia="Times New Roman" w:hAnsi="Times New Roman" w:cs="Times New Roman"/>
                <w:b/>
                <w:sz w:val="20"/>
                <w:szCs w:val="20"/>
              </w:rPr>
            </w:pPr>
            <w:r w:rsidRPr="00A94F2B">
              <w:rPr>
                <w:rFonts w:ascii="Times New Roman" w:eastAsia="Times New Roman" w:hAnsi="Times New Roman" w:cs="Times New Roman"/>
                <w:b/>
                <w:bCs/>
                <w:sz w:val="20"/>
                <w:szCs w:val="20"/>
              </w:rPr>
              <w:t>всего</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A94F2B" w:rsidRDefault="00A94F2B" w:rsidP="00B24E7D">
            <w:pPr>
              <w:tabs>
                <w:tab w:val="left" w:pos="284"/>
              </w:tabs>
              <w:spacing w:after="0" w:line="240" w:lineRule="auto"/>
              <w:jc w:val="both"/>
              <w:rPr>
                <w:rFonts w:ascii="Times New Roman" w:eastAsia="Times New Roman" w:hAnsi="Times New Roman" w:cs="Times New Roman"/>
                <w:b/>
                <w:bCs/>
                <w:sz w:val="20"/>
                <w:szCs w:val="20"/>
              </w:rPr>
            </w:pPr>
            <w:r w:rsidRPr="00A94F2B">
              <w:rPr>
                <w:rFonts w:ascii="Times New Roman" w:eastAsia="Times New Roman" w:hAnsi="Times New Roman" w:cs="Times New Roman"/>
                <w:b/>
                <w:bCs/>
                <w:sz w:val="20"/>
                <w:szCs w:val="20"/>
              </w:rPr>
              <w:t xml:space="preserve">Контрольные </w:t>
            </w:r>
          </w:p>
          <w:p w:rsidR="00A94F2B" w:rsidRPr="00A94F2B" w:rsidRDefault="00A94F2B" w:rsidP="00B24E7D">
            <w:pPr>
              <w:tabs>
                <w:tab w:val="left" w:pos="284"/>
              </w:tabs>
              <w:spacing w:after="0" w:line="240" w:lineRule="auto"/>
              <w:jc w:val="both"/>
              <w:rPr>
                <w:rFonts w:ascii="Times New Roman" w:eastAsia="Times New Roman" w:hAnsi="Times New Roman" w:cs="Times New Roman"/>
                <w:b/>
                <w:sz w:val="20"/>
                <w:szCs w:val="20"/>
              </w:rPr>
            </w:pPr>
            <w:r w:rsidRPr="00A94F2B">
              <w:rPr>
                <w:rFonts w:ascii="Times New Roman" w:eastAsia="Times New Roman" w:hAnsi="Times New Roman" w:cs="Times New Roman"/>
                <w:b/>
                <w:bCs/>
                <w:sz w:val="20"/>
                <w:szCs w:val="20"/>
              </w:rPr>
              <w:t>работы</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A94F2B" w:rsidRDefault="00A94F2B" w:rsidP="00B24E7D">
            <w:pPr>
              <w:tabs>
                <w:tab w:val="left" w:pos="284"/>
              </w:tabs>
              <w:spacing w:after="0" w:line="240" w:lineRule="auto"/>
              <w:jc w:val="both"/>
              <w:rPr>
                <w:rFonts w:ascii="Times New Roman" w:eastAsia="Times New Roman" w:hAnsi="Times New Roman" w:cs="Times New Roman"/>
                <w:b/>
                <w:bCs/>
                <w:sz w:val="20"/>
                <w:szCs w:val="20"/>
              </w:rPr>
            </w:pPr>
            <w:r w:rsidRPr="00A94F2B">
              <w:rPr>
                <w:rFonts w:ascii="Times New Roman" w:eastAsia="Times New Roman" w:hAnsi="Times New Roman" w:cs="Times New Roman"/>
                <w:b/>
                <w:bCs/>
                <w:sz w:val="20"/>
                <w:szCs w:val="20"/>
              </w:rPr>
              <w:t>П</w:t>
            </w:r>
            <w:r>
              <w:rPr>
                <w:rFonts w:ascii="Times New Roman" w:eastAsia="Times New Roman" w:hAnsi="Times New Roman" w:cs="Times New Roman"/>
                <w:b/>
                <w:bCs/>
                <w:sz w:val="20"/>
                <w:szCs w:val="20"/>
              </w:rPr>
              <w:t>рактические</w:t>
            </w:r>
            <w:r w:rsidRPr="00A94F2B">
              <w:rPr>
                <w:rFonts w:ascii="Times New Roman" w:eastAsia="Times New Roman" w:hAnsi="Times New Roman" w:cs="Times New Roman"/>
                <w:b/>
                <w:bCs/>
                <w:sz w:val="20"/>
                <w:szCs w:val="20"/>
              </w:rPr>
              <w:t xml:space="preserve">  работы</w:t>
            </w:r>
          </w:p>
        </w:tc>
        <w:tc>
          <w:tcPr>
            <w:tcW w:w="5149" w:type="dxa"/>
            <w:vMerge/>
            <w:tcBorders>
              <w:left w:val="single" w:sz="6" w:space="0" w:color="000000"/>
              <w:bottom w:val="single" w:sz="6" w:space="0" w:color="000000"/>
              <w:right w:val="single" w:sz="6" w:space="0" w:color="000000"/>
            </w:tcBorders>
            <w:vAlign w:val="cente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p>
        </w:tc>
      </w:tr>
      <w:tr w:rsidR="00A94F2B" w:rsidRPr="000F3205" w:rsidTr="00A94F2B">
        <w:trPr>
          <w:trHeight w:val="159"/>
        </w:trPr>
        <w:tc>
          <w:tcPr>
            <w:tcW w:w="1304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1. ЗНАНИЯ О ФИЗИЧЕСКОЙ КУЛЬТУРЕ</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Default="00F3026A" w:rsidP="00B24E7D">
            <w:pPr>
              <w:tabs>
                <w:tab w:val="left" w:pos="284"/>
              </w:tabs>
              <w:spacing w:after="0" w:line="240" w:lineRule="auto"/>
              <w:jc w:val="both"/>
              <w:rPr>
                <w:rFonts w:ascii="Times New Roman" w:eastAsia="Times New Roman" w:hAnsi="Times New Roman" w:cs="Times New Roman"/>
                <w:sz w:val="20"/>
                <w:szCs w:val="20"/>
              </w:rPr>
            </w:pPr>
            <w:hyperlink r:id="rId6" w:history="1">
              <w:r w:rsidR="00A94F2B" w:rsidRPr="000F3205">
                <w:rPr>
                  <w:rStyle w:val="a3"/>
                  <w:rFonts w:ascii="Times New Roman" w:eastAsia="Times New Roman" w:hAnsi="Times New Roman" w:cs="Times New Roman"/>
                  <w:sz w:val="20"/>
                  <w:szCs w:val="20"/>
                </w:rPr>
                <w:t>https://resh.edu.ru/subject/9/5</w:t>
              </w:r>
            </w:hyperlink>
          </w:p>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p>
        </w:tc>
      </w:tr>
      <w:tr w:rsidR="00A94F2B" w:rsidRPr="000F3205" w:rsidTr="00A94F2B">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968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p>
        </w:tc>
      </w:tr>
      <w:tr w:rsidR="00A94F2B" w:rsidRPr="000F3205" w:rsidTr="00A94F2B">
        <w:trPr>
          <w:trHeight w:val="159"/>
        </w:trPr>
        <w:tc>
          <w:tcPr>
            <w:tcW w:w="1304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2. СПОСОБЫ САМОСТОЯТЕЛЬНОЙ ДЕЯТЕЛЬНОСТИ</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0</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bdr w:val="dashed" w:sz="6" w:space="0" w:color="FF0000" w:frame="1"/>
                <w:shd w:val="clear" w:color="auto" w:fill="F7FDF7"/>
              </w:rPr>
              <w:br/>
            </w:r>
          </w:p>
          <w:p w:rsidR="00A94F2B" w:rsidRPr="000F3205" w:rsidRDefault="00F3026A" w:rsidP="00B24E7D">
            <w:pPr>
              <w:tabs>
                <w:tab w:val="left" w:pos="284"/>
              </w:tabs>
              <w:spacing w:after="0" w:line="240" w:lineRule="auto"/>
              <w:jc w:val="both"/>
              <w:rPr>
                <w:rFonts w:ascii="Times New Roman" w:eastAsia="Times New Roman" w:hAnsi="Times New Roman" w:cs="Times New Roman"/>
                <w:sz w:val="20"/>
                <w:szCs w:val="20"/>
              </w:rPr>
            </w:pPr>
            <w:hyperlink r:id="rId7" w:history="1">
              <w:r w:rsidR="00A94F2B" w:rsidRPr="000F3205">
                <w:rPr>
                  <w:rStyle w:val="a3"/>
                  <w:rFonts w:ascii="Times New Roman" w:eastAsia="Times New Roman" w:hAnsi="Times New Roman" w:cs="Times New Roman"/>
                  <w:sz w:val="20"/>
                  <w:szCs w:val="20"/>
                </w:rPr>
                <w:t>https://resh.edu.ru/subject/9/5</w:t>
              </w:r>
            </w:hyperlink>
            <w:r w:rsidR="00A94F2B" w:rsidRPr="000F3205">
              <w:rPr>
                <w:rFonts w:ascii="Times New Roman" w:eastAsia="Times New Roman" w:hAnsi="Times New Roman" w:cs="Times New Roman"/>
                <w:sz w:val="20"/>
                <w:szCs w:val="20"/>
              </w:rPr>
              <w:t xml:space="preserve"> </w:t>
            </w:r>
          </w:p>
        </w:tc>
      </w:tr>
      <w:tr w:rsidR="00A94F2B" w:rsidRPr="000F3205" w:rsidTr="00A94F2B">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1</w:t>
            </w:r>
          </w:p>
        </w:tc>
        <w:tc>
          <w:tcPr>
            <w:tcW w:w="968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p>
        </w:tc>
      </w:tr>
      <w:tr w:rsidR="00A94F2B" w:rsidRPr="000F3205" w:rsidTr="00A94F2B">
        <w:trPr>
          <w:trHeight w:val="159"/>
        </w:trPr>
        <w:tc>
          <w:tcPr>
            <w:tcW w:w="13040"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bCs/>
                <w:sz w:val="20"/>
                <w:szCs w:val="20"/>
              </w:rPr>
              <w:t>Раздел 3. ФИЗИЧЕСКОЕ СОВЕРШЕНСТВОВАНИЕ</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565535" w:rsidRDefault="00A94F2B" w:rsidP="00B24E7D">
            <w:pPr>
              <w:tabs>
                <w:tab w:val="left" w:pos="284"/>
              </w:tabs>
              <w:spacing w:after="0" w:line="240" w:lineRule="auto"/>
              <w:rPr>
                <w:rFonts w:ascii="Times New Roman" w:eastAsia="Times New Roman" w:hAnsi="Times New Roman" w:cs="Times New Roman"/>
                <w:i/>
                <w:iCs/>
                <w:sz w:val="20"/>
                <w:szCs w:val="20"/>
              </w:rPr>
            </w:pPr>
            <w:r w:rsidRPr="00565535">
              <w:rPr>
                <w:rFonts w:ascii="Times New Roman" w:eastAsia="Times New Roman" w:hAnsi="Times New Roman" w:cs="Times New Roman"/>
                <w:i/>
                <w:iCs/>
                <w:sz w:val="20"/>
                <w:szCs w:val="20"/>
              </w:rPr>
              <w:t>Гимнастика (модуль «Гимнастика»). </w:t>
            </w:r>
          </w:p>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i/>
                <w:iCs/>
                <w:sz w:val="20"/>
                <w:szCs w:val="20"/>
              </w:rPr>
              <w:t xml:space="preserve">Модуль </w:t>
            </w:r>
          </w:p>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F3026A" w:rsidP="00B24E7D">
            <w:pPr>
              <w:tabs>
                <w:tab w:val="left" w:pos="284"/>
              </w:tabs>
              <w:spacing w:after="0" w:line="240" w:lineRule="auto"/>
              <w:rPr>
                <w:rFonts w:ascii="Times New Roman" w:eastAsia="Times New Roman" w:hAnsi="Times New Roman" w:cs="Times New Roman"/>
                <w:sz w:val="20"/>
                <w:szCs w:val="20"/>
              </w:rPr>
            </w:pPr>
            <w:hyperlink r:id="rId8" w:history="1">
              <w:r w:rsidR="00A94F2B" w:rsidRPr="000F3205">
                <w:rPr>
                  <w:rStyle w:val="a3"/>
                  <w:rFonts w:ascii="Times New Roman" w:eastAsia="Times New Roman" w:hAnsi="Times New Roman" w:cs="Times New Roman"/>
                  <w:sz w:val="20"/>
                  <w:szCs w:val="20"/>
                </w:rPr>
                <w:t>https://resh.edu.ru/subject/9/5</w:t>
              </w:r>
            </w:hyperlink>
            <w:r w:rsidR="00A94F2B" w:rsidRPr="000F3205">
              <w:rPr>
                <w:rFonts w:ascii="Times New Roman" w:eastAsia="Times New Roman" w:hAnsi="Times New Roman" w:cs="Times New Roman"/>
                <w:sz w:val="20"/>
                <w:szCs w:val="20"/>
              </w:rPr>
              <w:t xml:space="preserve"> </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w:t>
            </w:r>
            <w:r w:rsidRPr="000F3205">
              <w:rPr>
                <w:rFonts w:ascii="Times New Roman" w:eastAsia="Times New Roman" w:hAnsi="Times New Roman" w:cs="Times New Roman"/>
                <w:i/>
                <w:iCs/>
                <w:sz w:val="20"/>
                <w:szCs w:val="20"/>
              </w:rPr>
              <w:t>одуль «Лёгкая атлетика»</w:t>
            </w:r>
            <w:r>
              <w:rPr>
                <w:rFonts w:ascii="Times New Roman" w:eastAsia="Times New Roman" w:hAnsi="Times New Roman" w:cs="Times New Roman"/>
                <w:i/>
                <w:iCs/>
                <w:sz w:val="20"/>
                <w:szCs w:val="20"/>
              </w:rPr>
              <w:t>)</w:t>
            </w:r>
            <w:r w:rsidRPr="000F3205">
              <w:rPr>
                <w:rFonts w:ascii="Times New Roman" w:eastAsia="Times New Roman" w:hAnsi="Times New Roman" w:cs="Times New Roman"/>
                <w:i/>
                <w:iCs/>
                <w:sz w:val="20"/>
                <w:szCs w:val="20"/>
              </w:rPr>
              <w:t>. </w:t>
            </w:r>
          </w:p>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F3026A" w:rsidP="00B24E7D">
            <w:pPr>
              <w:tabs>
                <w:tab w:val="left" w:pos="284"/>
              </w:tabs>
              <w:spacing w:after="0" w:line="240" w:lineRule="auto"/>
              <w:rPr>
                <w:rFonts w:ascii="Times New Roman" w:eastAsia="Times New Roman" w:hAnsi="Times New Roman" w:cs="Times New Roman"/>
                <w:sz w:val="20"/>
                <w:szCs w:val="20"/>
              </w:rPr>
            </w:pPr>
            <w:hyperlink r:id="rId9" w:history="1">
              <w:r w:rsidR="00A94F2B" w:rsidRPr="000F3205">
                <w:rPr>
                  <w:rStyle w:val="a3"/>
                  <w:rFonts w:ascii="Times New Roman" w:eastAsia="Times New Roman" w:hAnsi="Times New Roman" w:cs="Times New Roman"/>
                  <w:sz w:val="20"/>
                  <w:szCs w:val="20"/>
                </w:rPr>
                <w:t>https://resh.edu.ru/subject/9/5</w:t>
              </w:r>
            </w:hyperlink>
            <w:r w:rsidR="00A94F2B" w:rsidRPr="000F3205">
              <w:rPr>
                <w:rFonts w:ascii="Times New Roman" w:eastAsia="Times New Roman" w:hAnsi="Times New Roman" w:cs="Times New Roman"/>
                <w:sz w:val="20"/>
                <w:szCs w:val="20"/>
              </w:rPr>
              <w:t xml:space="preserve"> </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3</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Баскетбол (м</w:t>
            </w:r>
            <w:r w:rsidRPr="000F3205">
              <w:rPr>
                <w:rFonts w:ascii="Times New Roman" w:eastAsia="Times New Roman" w:hAnsi="Times New Roman" w:cs="Times New Roman"/>
                <w:i/>
                <w:iCs/>
                <w:sz w:val="20"/>
                <w:szCs w:val="20"/>
              </w:rPr>
              <w:t>одуль «Спортивные игры</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FD37CA"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FD37CA"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F3026A" w:rsidP="00B24E7D">
            <w:pPr>
              <w:tabs>
                <w:tab w:val="left" w:pos="284"/>
              </w:tabs>
              <w:spacing w:after="0" w:line="240" w:lineRule="auto"/>
              <w:rPr>
                <w:rFonts w:ascii="Times New Roman" w:eastAsia="Times New Roman" w:hAnsi="Times New Roman" w:cs="Times New Roman"/>
                <w:sz w:val="20"/>
                <w:szCs w:val="20"/>
              </w:rPr>
            </w:pPr>
            <w:hyperlink r:id="rId10" w:history="1">
              <w:r w:rsidR="00A94F2B" w:rsidRPr="000F3205">
                <w:rPr>
                  <w:rStyle w:val="a3"/>
                  <w:rFonts w:ascii="Times New Roman" w:eastAsia="Times New Roman" w:hAnsi="Times New Roman" w:cs="Times New Roman"/>
                  <w:sz w:val="20"/>
                  <w:szCs w:val="20"/>
                </w:rPr>
                <w:t>https://resh.edu.ru/subject/9/5</w:t>
              </w:r>
            </w:hyperlink>
            <w:r w:rsidR="00A94F2B" w:rsidRPr="000F3205">
              <w:rPr>
                <w:rFonts w:ascii="Times New Roman" w:eastAsia="Times New Roman" w:hAnsi="Times New Roman" w:cs="Times New Roman"/>
                <w:sz w:val="20"/>
                <w:szCs w:val="20"/>
              </w:rPr>
              <w:t xml:space="preserve"> </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3.</w:t>
            </w:r>
            <w:r>
              <w:rPr>
                <w:rFonts w:ascii="Times New Roman" w:eastAsia="Times New Roman" w:hAnsi="Times New Roman" w:cs="Times New Roman"/>
                <w:sz w:val="20"/>
                <w:szCs w:val="20"/>
              </w:rPr>
              <w:t>4</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Спортивные игры. Волейбол (модуль «Спортивные </w:t>
            </w:r>
            <w:r>
              <w:rPr>
                <w:rFonts w:ascii="Times New Roman" w:eastAsia="Times New Roman" w:hAnsi="Times New Roman" w:cs="Times New Roman"/>
                <w:i/>
                <w:iCs/>
                <w:sz w:val="20"/>
                <w:szCs w:val="20"/>
              </w:rPr>
              <w:lastRenderedPageBreak/>
              <w:t>игры</w:t>
            </w:r>
            <w:r w:rsidRPr="000F3205">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9</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F3026A" w:rsidP="00B24E7D">
            <w:pPr>
              <w:tabs>
                <w:tab w:val="left" w:pos="284"/>
              </w:tabs>
              <w:spacing w:after="0" w:line="240" w:lineRule="auto"/>
              <w:rPr>
                <w:rFonts w:ascii="Times New Roman" w:eastAsia="Times New Roman" w:hAnsi="Times New Roman" w:cs="Times New Roman"/>
                <w:sz w:val="20"/>
                <w:szCs w:val="20"/>
              </w:rPr>
            </w:pPr>
            <w:hyperlink r:id="rId11" w:history="1">
              <w:r w:rsidR="00A94F2B" w:rsidRPr="000F3205">
                <w:rPr>
                  <w:rStyle w:val="a3"/>
                  <w:rFonts w:ascii="Times New Roman" w:eastAsia="Times New Roman" w:hAnsi="Times New Roman" w:cs="Times New Roman"/>
                  <w:sz w:val="20"/>
                  <w:szCs w:val="20"/>
                </w:rPr>
                <w:t>https://resh.edu.ru/subject/9/5</w:t>
              </w:r>
            </w:hyperlink>
            <w:r w:rsidR="00A94F2B" w:rsidRPr="000F3205">
              <w:rPr>
                <w:rFonts w:ascii="Times New Roman" w:eastAsia="Times New Roman" w:hAnsi="Times New Roman" w:cs="Times New Roman"/>
                <w:sz w:val="20"/>
                <w:szCs w:val="20"/>
              </w:rPr>
              <w:t xml:space="preserve"> </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3.5</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sidRPr="000D0585">
              <w:rPr>
                <w:rFonts w:ascii="Times New Roman" w:eastAsia="Times New Roman" w:hAnsi="Times New Roman" w:cs="Times New Roman"/>
                <w:i/>
                <w:iCs/>
                <w:sz w:val="20"/>
                <w:szCs w:val="20"/>
              </w:rPr>
              <w:t>Спортивные игры. Футбол (модуль «Спортивные игры »)</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both"/>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6</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2</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F3026A" w:rsidP="00B24E7D">
            <w:pPr>
              <w:tabs>
                <w:tab w:val="left" w:pos="284"/>
              </w:tabs>
              <w:spacing w:after="0" w:line="240" w:lineRule="auto"/>
              <w:rPr>
                <w:rFonts w:ascii="Times New Roman" w:eastAsia="Times New Roman" w:hAnsi="Times New Roman" w:cs="Times New Roman"/>
                <w:sz w:val="20"/>
                <w:szCs w:val="20"/>
              </w:rPr>
            </w:pPr>
            <w:hyperlink r:id="rId12" w:history="1">
              <w:r w:rsidR="00A94F2B" w:rsidRPr="000F3205">
                <w:rPr>
                  <w:rStyle w:val="a3"/>
                  <w:rFonts w:ascii="Times New Roman" w:eastAsia="Times New Roman" w:hAnsi="Times New Roman" w:cs="Times New Roman"/>
                  <w:sz w:val="20"/>
                  <w:szCs w:val="20"/>
                </w:rPr>
                <w:t>https://resh.edu.ru/subject/9/5</w:t>
              </w:r>
            </w:hyperlink>
            <w:r w:rsidR="00A94F2B" w:rsidRPr="000F3205">
              <w:rPr>
                <w:rFonts w:ascii="Times New Roman" w:eastAsia="Times New Roman" w:hAnsi="Times New Roman" w:cs="Times New Roman"/>
                <w:sz w:val="20"/>
                <w:szCs w:val="20"/>
              </w:rPr>
              <w:t xml:space="preserve"> </w:t>
            </w:r>
          </w:p>
        </w:tc>
      </w:tr>
      <w:tr w:rsidR="00A94F2B" w:rsidRPr="000F3205" w:rsidTr="00A94F2B">
        <w:trPr>
          <w:trHeight w:val="159"/>
        </w:trPr>
        <w:tc>
          <w:tcPr>
            <w:tcW w:w="7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D0585" w:rsidRDefault="00A94F2B" w:rsidP="00B24E7D">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530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D0585">
              <w:rPr>
                <w:rFonts w:ascii="Times New Roman" w:eastAsia="Times New Roman" w:hAnsi="Times New Roman" w:cs="Times New Roman"/>
                <w:sz w:val="20"/>
                <w:szCs w:val="20"/>
              </w:rPr>
              <w:t>В процессе урока</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Default="00F3026A" w:rsidP="00B24E7D">
            <w:pPr>
              <w:tabs>
                <w:tab w:val="left" w:pos="284"/>
              </w:tabs>
              <w:spacing w:after="0" w:line="240" w:lineRule="auto"/>
            </w:pPr>
            <w:hyperlink r:id="rId13" w:history="1">
              <w:r w:rsidR="00A94F2B" w:rsidRPr="000F3205">
                <w:rPr>
                  <w:rStyle w:val="a3"/>
                  <w:rFonts w:ascii="Times New Roman" w:eastAsia="Times New Roman" w:hAnsi="Times New Roman" w:cs="Times New Roman"/>
                  <w:sz w:val="20"/>
                  <w:szCs w:val="20"/>
                </w:rPr>
                <w:t>https://www.gto.ru</w:t>
              </w:r>
            </w:hyperlink>
          </w:p>
        </w:tc>
      </w:tr>
      <w:tr w:rsidR="00A94F2B" w:rsidRPr="000F3205" w:rsidTr="00A94F2B">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Итого по разделу</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68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p>
        </w:tc>
      </w:tr>
      <w:tr w:rsidR="00A94F2B" w:rsidRPr="000F3205" w:rsidTr="00A94F2B">
        <w:trPr>
          <w:trHeight w:val="159"/>
        </w:trPr>
        <w:tc>
          <w:tcPr>
            <w:tcW w:w="2590"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ОБЩЕЕ КОЛИЧЕСТВО ЧАСОВ ПО ПРОГРАММЕ</w:t>
            </w:r>
          </w:p>
        </w:tc>
        <w:tc>
          <w:tcPr>
            <w:tcW w:w="761"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184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69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A94F2B" w:rsidRPr="000F3205" w:rsidRDefault="00A94F2B" w:rsidP="00B24E7D">
            <w:pPr>
              <w:tabs>
                <w:tab w:val="left" w:pos="284"/>
              </w:tabs>
              <w:spacing w:after="0" w:line="240" w:lineRule="auto"/>
              <w:jc w:val="center"/>
              <w:rPr>
                <w:rFonts w:ascii="Times New Roman" w:eastAsia="Times New Roman" w:hAnsi="Times New Roman" w:cs="Times New Roman"/>
                <w:sz w:val="20"/>
                <w:szCs w:val="20"/>
              </w:rPr>
            </w:pPr>
            <w:r w:rsidRPr="000F3205">
              <w:rPr>
                <w:rFonts w:ascii="Times New Roman" w:eastAsia="Times New Roman" w:hAnsi="Times New Roman" w:cs="Times New Roman"/>
                <w:sz w:val="20"/>
                <w:szCs w:val="20"/>
              </w:rPr>
              <w:t> </w:t>
            </w:r>
          </w:p>
        </w:tc>
      </w:tr>
    </w:tbl>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Default="00A94F2B" w:rsidP="00A94F2B">
      <w:pPr>
        <w:tabs>
          <w:tab w:val="left" w:pos="6675"/>
        </w:tabs>
        <w:jc w:val="center"/>
        <w:rPr>
          <w:rFonts w:ascii="Times New Roman" w:hAnsi="Times New Roman" w:cs="Times New Roman"/>
          <w:bCs/>
          <w:sz w:val="24"/>
          <w:szCs w:val="24"/>
          <w:u w:val="single"/>
        </w:rPr>
      </w:pPr>
    </w:p>
    <w:p w:rsidR="00A94F2B" w:rsidRPr="00194CC5" w:rsidRDefault="00A94F2B" w:rsidP="00A94F2B">
      <w:pPr>
        <w:tabs>
          <w:tab w:val="left" w:pos="6675"/>
        </w:tabs>
        <w:rPr>
          <w:rFonts w:ascii="Times New Roman" w:hAnsi="Times New Roman" w:cs="Times New Roman"/>
          <w:b/>
          <w:bCs/>
          <w:sz w:val="24"/>
          <w:szCs w:val="24"/>
          <w:u w:val="single"/>
        </w:rPr>
      </w:pPr>
      <w:r w:rsidRPr="00194CC5">
        <w:rPr>
          <w:rFonts w:ascii="Times New Roman" w:hAnsi="Times New Roman" w:cs="Times New Roman"/>
          <w:b/>
          <w:bCs/>
          <w:sz w:val="24"/>
          <w:szCs w:val="24"/>
          <w:u w:val="single"/>
        </w:rPr>
        <w:t>ПОУРОЧНОЕ ПЛАНИРОВАНИЕ 5 КЛАСС</w:t>
      </w:r>
    </w:p>
    <w:tbl>
      <w:tblPr>
        <w:tblW w:w="15409"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6"/>
        <w:gridCol w:w="570"/>
        <w:gridCol w:w="4657"/>
        <w:gridCol w:w="1104"/>
        <w:gridCol w:w="30"/>
        <w:gridCol w:w="1965"/>
        <w:gridCol w:w="28"/>
        <w:gridCol w:w="2854"/>
        <w:gridCol w:w="716"/>
        <w:gridCol w:w="1261"/>
        <w:gridCol w:w="2188"/>
      </w:tblGrid>
      <w:tr w:rsidR="00A94F2B" w:rsidRPr="007E499D" w:rsidTr="00A94F2B">
        <w:trPr>
          <w:trHeight w:val="30"/>
          <w:tblCellSpacing w:w="20" w:type="nil"/>
          <w:jc w:val="center"/>
        </w:trPr>
        <w:tc>
          <w:tcPr>
            <w:tcW w:w="606" w:type="dxa"/>
            <w:gridSpan w:val="2"/>
            <w:vMerge w:val="restart"/>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
                <w:sz w:val="20"/>
                <w:szCs w:val="20"/>
                <w:lang w:val="en-US"/>
              </w:rPr>
              <w:t xml:space="preserve">№ п/п </w:t>
            </w:r>
          </w:p>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4657" w:type="dxa"/>
            <w:vMerge w:val="restart"/>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roofErr w:type="spellStart"/>
            <w:r w:rsidRPr="007E499D">
              <w:rPr>
                <w:rFonts w:ascii="Times New Roman" w:hAnsi="Times New Roman" w:cs="Times New Roman"/>
                <w:b/>
                <w:sz w:val="20"/>
                <w:szCs w:val="20"/>
                <w:lang w:val="en-US"/>
              </w:rPr>
              <w:t>Тема</w:t>
            </w:r>
            <w:proofErr w:type="spellEnd"/>
            <w:r w:rsidRPr="007E499D">
              <w:rPr>
                <w:rFonts w:ascii="Times New Roman" w:hAnsi="Times New Roman" w:cs="Times New Roman"/>
                <w:b/>
                <w:sz w:val="20"/>
                <w:szCs w:val="20"/>
                <w:lang w:val="en-US"/>
              </w:rPr>
              <w:t xml:space="preserve"> </w:t>
            </w:r>
            <w:proofErr w:type="spellStart"/>
            <w:r w:rsidRPr="007E499D">
              <w:rPr>
                <w:rFonts w:ascii="Times New Roman" w:hAnsi="Times New Roman" w:cs="Times New Roman"/>
                <w:b/>
                <w:sz w:val="20"/>
                <w:szCs w:val="20"/>
                <w:lang w:val="en-US"/>
              </w:rPr>
              <w:t>урока</w:t>
            </w:r>
            <w:proofErr w:type="spellEnd"/>
            <w:r w:rsidRPr="007E499D">
              <w:rPr>
                <w:rFonts w:ascii="Times New Roman" w:hAnsi="Times New Roman" w:cs="Times New Roman"/>
                <w:b/>
                <w:sz w:val="20"/>
                <w:szCs w:val="20"/>
                <w:lang w:val="en-US"/>
              </w:rPr>
              <w:t xml:space="preserve"> </w:t>
            </w:r>
          </w:p>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5981" w:type="dxa"/>
            <w:gridSpan w:val="5"/>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roofErr w:type="spellStart"/>
            <w:r w:rsidRPr="007E499D">
              <w:rPr>
                <w:rFonts w:ascii="Times New Roman" w:hAnsi="Times New Roman" w:cs="Times New Roman"/>
                <w:b/>
                <w:sz w:val="20"/>
                <w:szCs w:val="20"/>
                <w:lang w:val="en-US"/>
              </w:rPr>
              <w:t>Количество</w:t>
            </w:r>
            <w:proofErr w:type="spellEnd"/>
            <w:r w:rsidRPr="007E499D">
              <w:rPr>
                <w:rFonts w:ascii="Times New Roman" w:hAnsi="Times New Roman" w:cs="Times New Roman"/>
                <w:b/>
                <w:sz w:val="20"/>
                <w:szCs w:val="20"/>
                <w:lang w:val="en-US"/>
              </w:rPr>
              <w:t xml:space="preserve"> </w:t>
            </w:r>
            <w:proofErr w:type="spellStart"/>
            <w:r w:rsidRPr="007E499D">
              <w:rPr>
                <w:rFonts w:ascii="Times New Roman" w:hAnsi="Times New Roman" w:cs="Times New Roman"/>
                <w:b/>
                <w:sz w:val="20"/>
                <w:szCs w:val="20"/>
                <w:lang w:val="en-US"/>
              </w:rPr>
              <w:t>часов</w:t>
            </w:r>
            <w:proofErr w:type="spellEnd"/>
          </w:p>
        </w:tc>
        <w:tc>
          <w:tcPr>
            <w:tcW w:w="1977" w:type="dxa"/>
            <w:gridSpan w:val="2"/>
            <w:vMerge w:val="restart"/>
            <w:tcMar>
              <w:top w:w="50" w:type="dxa"/>
              <w:left w:w="100" w:type="dxa"/>
            </w:tcMar>
            <w:vAlign w:val="center"/>
          </w:tcPr>
          <w:p w:rsidR="00A94F2B" w:rsidRPr="00194CC5" w:rsidRDefault="00A94F2B" w:rsidP="00B24E7D">
            <w:pPr>
              <w:tabs>
                <w:tab w:val="left" w:pos="6675"/>
              </w:tabs>
              <w:spacing w:after="0" w:line="240" w:lineRule="auto"/>
              <w:jc w:val="center"/>
              <w:rPr>
                <w:rFonts w:ascii="Times New Roman" w:hAnsi="Times New Roman" w:cs="Times New Roman"/>
                <w:b/>
                <w:szCs w:val="20"/>
                <w:lang w:val="en-US"/>
              </w:rPr>
            </w:pPr>
            <w:proofErr w:type="spellStart"/>
            <w:r w:rsidRPr="00194CC5">
              <w:rPr>
                <w:rFonts w:ascii="Times New Roman" w:hAnsi="Times New Roman" w:cs="Times New Roman"/>
                <w:b/>
                <w:szCs w:val="20"/>
                <w:lang w:val="en-US"/>
              </w:rPr>
              <w:t>Дата</w:t>
            </w:r>
            <w:proofErr w:type="spellEnd"/>
            <w:r w:rsidRPr="00194CC5">
              <w:rPr>
                <w:rFonts w:ascii="Times New Roman" w:hAnsi="Times New Roman" w:cs="Times New Roman"/>
                <w:b/>
                <w:szCs w:val="20"/>
                <w:lang w:val="en-US"/>
              </w:rPr>
              <w:t xml:space="preserve"> </w:t>
            </w:r>
            <w:proofErr w:type="spellStart"/>
            <w:r w:rsidRPr="00194CC5">
              <w:rPr>
                <w:rFonts w:ascii="Times New Roman" w:hAnsi="Times New Roman" w:cs="Times New Roman"/>
                <w:b/>
                <w:szCs w:val="20"/>
                <w:lang w:val="en-US"/>
              </w:rPr>
              <w:t>изучения</w:t>
            </w:r>
            <w:proofErr w:type="spellEnd"/>
            <w:r w:rsidRPr="00194CC5">
              <w:rPr>
                <w:rFonts w:ascii="Times New Roman" w:hAnsi="Times New Roman" w:cs="Times New Roman"/>
                <w:b/>
                <w:szCs w:val="20"/>
                <w:lang w:val="en-US"/>
              </w:rPr>
              <w:t xml:space="preserve"> </w:t>
            </w:r>
          </w:p>
          <w:p w:rsidR="00A94F2B" w:rsidRPr="00194CC5" w:rsidRDefault="00A94F2B" w:rsidP="00B24E7D">
            <w:pPr>
              <w:tabs>
                <w:tab w:val="left" w:pos="6675"/>
              </w:tabs>
              <w:spacing w:after="0" w:line="240" w:lineRule="auto"/>
              <w:jc w:val="center"/>
              <w:rPr>
                <w:rFonts w:ascii="Times New Roman" w:hAnsi="Times New Roman" w:cs="Times New Roman"/>
                <w:sz w:val="20"/>
                <w:szCs w:val="20"/>
              </w:rPr>
            </w:pPr>
            <w:r w:rsidRPr="00194CC5">
              <w:rPr>
                <w:rFonts w:ascii="Times New Roman" w:hAnsi="Times New Roman" w:cs="Times New Roman"/>
                <w:b/>
                <w:szCs w:val="20"/>
              </w:rPr>
              <w:t>По плану</w:t>
            </w:r>
          </w:p>
        </w:tc>
        <w:tc>
          <w:tcPr>
            <w:tcW w:w="2187" w:type="dxa"/>
            <w:vMerge w:val="restart"/>
            <w:tcMar>
              <w:top w:w="50" w:type="dxa"/>
              <w:left w:w="100" w:type="dxa"/>
            </w:tcMar>
            <w:vAlign w:val="center"/>
          </w:tcPr>
          <w:p w:rsidR="00A94F2B" w:rsidRDefault="00A94F2B" w:rsidP="00B24E7D">
            <w:pPr>
              <w:spacing w:after="0"/>
              <w:jc w:val="center"/>
              <w:rPr>
                <w:rFonts w:ascii="Times New Roman" w:hAnsi="Times New Roman"/>
                <w:b/>
                <w:color w:val="000000"/>
                <w:sz w:val="24"/>
              </w:rPr>
            </w:pPr>
          </w:p>
          <w:p w:rsidR="00A94F2B" w:rsidRDefault="00A94F2B" w:rsidP="00B24E7D">
            <w:pPr>
              <w:spacing w:after="0"/>
              <w:jc w:val="center"/>
              <w:rPr>
                <w:rFonts w:ascii="Times New Roman" w:hAnsi="Times New Roman"/>
                <w:b/>
                <w:color w:val="000000"/>
                <w:sz w:val="24"/>
              </w:rPr>
            </w:pPr>
            <w:r>
              <w:rPr>
                <w:rFonts w:ascii="Times New Roman" w:hAnsi="Times New Roman"/>
                <w:b/>
                <w:color w:val="000000"/>
                <w:sz w:val="24"/>
              </w:rPr>
              <w:t>Дата изучения</w:t>
            </w:r>
          </w:p>
          <w:p w:rsidR="00A94F2B" w:rsidRDefault="00A94F2B" w:rsidP="00B24E7D">
            <w:pPr>
              <w:spacing w:after="0"/>
              <w:ind w:left="135"/>
              <w:jc w:val="center"/>
            </w:pPr>
            <w:r>
              <w:rPr>
                <w:rFonts w:ascii="Times New Roman" w:hAnsi="Times New Roman"/>
                <w:b/>
                <w:color w:val="000000"/>
                <w:sz w:val="24"/>
              </w:rPr>
              <w:t>по факту</w:t>
            </w:r>
          </w:p>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474"/>
          <w:tblCellSpacing w:w="20" w:type="nil"/>
          <w:jc w:val="center"/>
        </w:trPr>
        <w:tc>
          <w:tcPr>
            <w:tcW w:w="606" w:type="dxa"/>
            <w:gridSpan w:val="2"/>
            <w:vMerge/>
            <w:tcBorders>
              <w:top w:val="nil"/>
            </w:tcBorders>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4657" w:type="dxa"/>
            <w:vMerge/>
            <w:tcBorders>
              <w:top w:val="nil"/>
            </w:tcBorders>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roofErr w:type="spellStart"/>
            <w:r w:rsidRPr="007E499D">
              <w:rPr>
                <w:rFonts w:ascii="Times New Roman" w:hAnsi="Times New Roman" w:cs="Times New Roman"/>
                <w:b/>
                <w:sz w:val="20"/>
                <w:szCs w:val="20"/>
                <w:lang w:val="en-US"/>
              </w:rPr>
              <w:t>Всего</w:t>
            </w:r>
            <w:proofErr w:type="spellEnd"/>
            <w:r w:rsidRPr="007E499D">
              <w:rPr>
                <w:rFonts w:ascii="Times New Roman" w:hAnsi="Times New Roman" w:cs="Times New Roman"/>
                <w:b/>
                <w:sz w:val="20"/>
                <w:szCs w:val="20"/>
                <w:lang w:val="en-US"/>
              </w:rPr>
              <w:t xml:space="preserve"> </w:t>
            </w:r>
          </w:p>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roofErr w:type="spellStart"/>
            <w:r w:rsidRPr="007E499D">
              <w:rPr>
                <w:rFonts w:ascii="Times New Roman" w:hAnsi="Times New Roman" w:cs="Times New Roman"/>
                <w:b/>
                <w:sz w:val="20"/>
                <w:szCs w:val="20"/>
                <w:lang w:val="en-US"/>
              </w:rPr>
              <w:t>Контрольные</w:t>
            </w:r>
            <w:proofErr w:type="spellEnd"/>
            <w:r w:rsidRPr="007E499D">
              <w:rPr>
                <w:rFonts w:ascii="Times New Roman" w:hAnsi="Times New Roman" w:cs="Times New Roman"/>
                <w:b/>
                <w:sz w:val="20"/>
                <w:szCs w:val="20"/>
                <w:lang w:val="en-US"/>
              </w:rPr>
              <w:t xml:space="preserve"> </w:t>
            </w:r>
            <w:proofErr w:type="spellStart"/>
            <w:r w:rsidRPr="007E499D">
              <w:rPr>
                <w:rFonts w:ascii="Times New Roman" w:hAnsi="Times New Roman" w:cs="Times New Roman"/>
                <w:b/>
                <w:sz w:val="20"/>
                <w:szCs w:val="20"/>
                <w:lang w:val="en-US"/>
              </w:rPr>
              <w:t>работы</w:t>
            </w:r>
            <w:proofErr w:type="spellEnd"/>
            <w:r w:rsidRPr="007E499D">
              <w:rPr>
                <w:rFonts w:ascii="Times New Roman" w:hAnsi="Times New Roman" w:cs="Times New Roman"/>
                <w:b/>
                <w:sz w:val="20"/>
                <w:szCs w:val="20"/>
                <w:lang w:val="en-US"/>
              </w:rPr>
              <w:t xml:space="preserve"> </w:t>
            </w:r>
          </w:p>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roofErr w:type="spellStart"/>
            <w:r w:rsidRPr="007E499D">
              <w:rPr>
                <w:rFonts w:ascii="Times New Roman" w:hAnsi="Times New Roman" w:cs="Times New Roman"/>
                <w:b/>
                <w:sz w:val="20"/>
                <w:szCs w:val="20"/>
                <w:lang w:val="en-US"/>
              </w:rPr>
              <w:t>Практические</w:t>
            </w:r>
            <w:proofErr w:type="spellEnd"/>
            <w:r w:rsidRPr="007E499D">
              <w:rPr>
                <w:rFonts w:ascii="Times New Roman" w:hAnsi="Times New Roman" w:cs="Times New Roman"/>
                <w:b/>
                <w:sz w:val="20"/>
                <w:szCs w:val="20"/>
                <w:lang w:val="en-US"/>
              </w:rPr>
              <w:t xml:space="preserve"> </w:t>
            </w:r>
            <w:proofErr w:type="spellStart"/>
            <w:r w:rsidRPr="007E499D">
              <w:rPr>
                <w:rFonts w:ascii="Times New Roman" w:hAnsi="Times New Roman" w:cs="Times New Roman"/>
                <w:b/>
                <w:sz w:val="20"/>
                <w:szCs w:val="20"/>
                <w:lang w:val="en-US"/>
              </w:rPr>
              <w:t>работы</w:t>
            </w:r>
            <w:proofErr w:type="spellEnd"/>
            <w:r w:rsidRPr="007E499D">
              <w:rPr>
                <w:rFonts w:ascii="Times New Roman" w:hAnsi="Times New Roman" w:cs="Times New Roman"/>
                <w:b/>
                <w:sz w:val="20"/>
                <w:szCs w:val="20"/>
                <w:lang w:val="en-US"/>
              </w:rPr>
              <w:t xml:space="preserve"> </w:t>
            </w:r>
          </w:p>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1977" w:type="dxa"/>
            <w:gridSpan w:val="2"/>
            <w:vMerge/>
            <w:tcBorders>
              <w:top w:val="nil"/>
            </w:tcBorders>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vMerge/>
            <w:tcBorders>
              <w:top w:val="nil"/>
            </w:tcBorders>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474"/>
          <w:tblCellSpacing w:w="20" w:type="nil"/>
          <w:jc w:val="center"/>
        </w:trPr>
        <w:tc>
          <w:tcPr>
            <w:tcW w:w="15408" w:type="dxa"/>
            <w:gridSpan w:val="11"/>
            <w:tcBorders>
              <w:top w:val="nil"/>
            </w:tcBorders>
            <w:tcMar>
              <w:top w:w="50" w:type="dxa"/>
              <w:left w:w="100" w:type="dxa"/>
            </w:tcMar>
          </w:tcPr>
          <w:p w:rsidR="00A94F2B" w:rsidRDefault="00A94F2B" w:rsidP="00B24E7D">
            <w:pPr>
              <w:tabs>
                <w:tab w:val="left" w:pos="6675"/>
              </w:tabs>
              <w:spacing w:after="0" w:line="240" w:lineRule="auto"/>
              <w:jc w:val="center"/>
              <w:rPr>
                <w:rFonts w:ascii="Times New Roman" w:hAnsi="Times New Roman" w:cs="Times New Roman"/>
                <w:sz w:val="20"/>
                <w:szCs w:val="20"/>
              </w:rPr>
            </w:pPr>
          </w:p>
          <w:p w:rsidR="00A94F2B" w:rsidRPr="00A94F2B" w:rsidRDefault="00A94F2B" w:rsidP="00B24E7D">
            <w:pPr>
              <w:tabs>
                <w:tab w:val="left" w:pos="6675"/>
              </w:tabs>
              <w:spacing w:after="0" w:line="240" w:lineRule="auto"/>
              <w:jc w:val="center"/>
              <w:rPr>
                <w:rFonts w:ascii="Times New Roman" w:hAnsi="Times New Roman" w:cs="Times New Roman"/>
                <w:b/>
                <w:sz w:val="20"/>
                <w:szCs w:val="20"/>
              </w:rPr>
            </w:pPr>
            <w:r w:rsidRPr="00A94F2B">
              <w:rPr>
                <w:rFonts w:ascii="Times New Roman" w:hAnsi="Times New Roman" w:cs="Times New Roman"/>
                <w:b/>
                <w:sz w:val="24"/>
                <w:szCs w:val="20"/>
              </w:rPr>
              <w:t>1 четверть</w:t>
            </w:r>
          </w:p>
        </w:tc>
      </w:tr>
      <w:tr w:rsidR="00A94F2B" w:rsidRPr="007E499D" w:rsidTr="00A94F2B">
        <w:trPr>
          <w:trHeight w:val="880"/>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lang w:val="en-US"/>
              </w:rPr>
              <w:t>1</w:t>
            </w:r>
          </w:p>
        </w:tc>
        <w:tc>
          <w:tcPr>
            <w:tcW w:w="465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Знакомство с историей древних Олимпийских игр Инструктаж по ТБ на уроках физической культуры. Техника бега на короткие дистанции. Низкий старт. Развитие быстроты.</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231F58">
        <w:trPr>
          <w:trHeight w:val="1232"/>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w:t>
            </w:r>
          </w:p>
        </w:tc>
        <w:tc>
          <w:tcPr>
            <w:tcW w:w="465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Финиширование. Развитие быстроты. Освоение правил и техники выполнения норматива комплекса ГТО.</w:t>
            </w:r>
          </w:p>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231F58">
        <w:trPr>
          <w:trHeight w:val="90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w:t>
            </w:r>
          </w:p>
        </w:tc>
        <w:tc>
          <w:tcPr>
            <w:tcW w:w="465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Зачет – бег 60 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Метание малого мяча с места в вертикальную неподвижную мишень. ; метание малого мяча на дальность с трёх шагов разбега.</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231F58">
        <w:trPr>
          <w:trHeight w:val="650"/>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Метание малого мяча на дальность с трёх шагов разбега. Освоение правил и техники выполнения норматива комплекса ГТО.</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Метание малого мяча на дальность с трёх шагов разбега – зачет.</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231F58">
        <w:trPr>
          <w:trHeight w:val="945"/>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7</w:t>
            </w:r>
          </w:p>
        </w:tc>
        <w:tc>
          <w:tcPr>
            <w:tcW w:w="465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Бег на длинные дистанции с равномерной скоростью передвижения с высокого старта.</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lang w:val="en-US"/>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8</w:t>
            </w:r>
          </w:p>
        </w:tc>
        <w:tc>
          <w:tcPr>
            <w:tcW w:w="465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Освоение правил и техники выполнения норматива комплекса ГТО. Бег на длинные дистанции с равномерной скоростью передвижения с высокого старта. Развитие выносливости. Освоение правил и техники выполнения норматива комплекса ГТО.</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9</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w:t>
            </w:r>
            <w:r w:rsidRPr="007E499D">
              <w:rPr>
                <w:rFonts w:ascii="Times New Roman" w:eastAsia="Calibri" w:hAnsi="Times New Roman" w:cs="Times New Roman"/>
                <w:sz w:val="20"/>
                <w:szCs w:val="20"/>
                <w:lang w:eastAsia="en-US"/>
              </w:rPr>
              <w:t xml:space="preserve"> </w:t>
            </w:r>
            <w:r w:rsidRPr="007E499D">
              <w:rPr>
                <w:rFonts w:ascii="Times New Roman" w:hAnsi="Times New Roman" w:cs="Times New Roman"/>
                <w:sz w:val="20"/>
                <w:szCs w:val="20"/>
              </w:rPr>
              <w:t>Бег на длинные дистанции с равномерной скоростью передвижения с высокого старта.</w:t>
            </w:r>
            <w:r w:rsidRPr="007E499D">
              <w:rPr>
                <w:rFonts w:ascii="Times New Roman" w:hAnsi="Times New Roman" w:cs="Times New Roman"/>
                <w:bCs/>
                <w:sz w:val="20"/>
                <w:szCs w:val="20"/>
              </w:rPr>
              <w:t xml:space="preserve"> Развитие выносливости. Зачет – бег 1000 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lang w:val="en-US"/>
              </w:rPr>
              <w:t>1</w:t>
            </w:r>
            <w:r w:rsidRPr="007E499D">
              <w:rPr>
                <w:rFonts w:ascii="Times New Roman" w:hAnsi="Times New Roman" w:cs="Times New Roman"/>
                <w:sz w:val="20"/>
                <w:szCs w:val="20"/>
              </w:rPr>
              <w:t>0</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«Спортивные игры. Волейбол». Техника безопасности на уроках. </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11</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12</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13</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14</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Прямая нижняя подача мяча.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15</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Приём и передача мяча двумя руками снизу и сверху на месте и в движении.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16</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Приём и передача мяча двумя руками снизу и сверху на месте и в движении.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15408" w:type="dxa"/>
            <w:gridSpan w:val="11"/>
            <w:tcMar>
              <w:top w:w="50" w:type="dxa"/>
              <w:left w:w="100" w:type="dxa"/>
            </w:tcMar>
            <w:vAlign w:val="center"/>
          </w:tcPr>
          <w:p w:rsidR="00A94F2B" w:rsidRPr="00A94F2B" w:rsidRDefault="00A94F2B" w:rsidP="00B24E7D">
            <w:pPr>
              <w:tabs>
                <w:tab w:val="left" w:pos="6675"/>
              </w:tabs>
              <w:spacing w:after="0" w:line="240" w:lineRule="auto"/>
              <w:jc w:val="center"/>
              <w:rPr>
                <w:rFonts w:ascii="Times New Roman" w:hAnsi="Times New Roman" w:cs="Times New Roman"/>
                <w:b/>
                <w:sz w:val="20"/>
                <w:szCs w:val="20"/>
              </w:rPr>
            </w:pPr>
            <w:r w:rsidRPr="00A94F2B">
              <w:rPr>
                <w:rFonts w:ascii="Times New Roman" w:hAnsi="Times New Roman" w:cs="Times New Roman"/>
                <w:b/>
                <w:sz w:val="24"/>
                <w:szCs w:val="20"/>
              </w:rPr>
              <w:t xml:space="preserve">2 четверть </w:t>
            </w: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17</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Приём и передача мяча двумя руками снизу и сверху на месте и в движении.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992"/>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18</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Волейбол». Игра в волейбол.</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19</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Техника безопасности и гигиенические требования на уроке гимнастики. Строевые упражнения.  Упражнения на гимнастической лестнице: </w:t>
            </w:r>
            <w:proofErr w:type="spellStart"/>
            <w:r w:rsidRPr="007E499D">
              <w:rPr>
                <w:rFonts w:ascii="Times New Roman" w:hAnsi="Times New Roman" w:cs="Times New Roman"/>
                <w:sz w:val="20"/>
                <w:szCs w:val="20"/>
              </w:rPr>
              <w:t>перелезание</w:t>
            </w:r>
            <w:proofErr w:type="spellEnd"/>
            <w:r w:rsidRPr="007E499D">
              <w:rPr>
                <w:rFonts w:ascii="Times New Roman" w:hAnsi="Times New Roman" w:cs="Times New Roman"/>
                <w:sz w:val="20"/>
                <w:szCs w:val="20"/>
              </w:rPr>
              <w:t xml:space="preserve"> приставным шагом правым и левым боком; лазанье разноимённым способом по диагонали и одноимённым способом вверх. </w:t>
            </w:r>
            <w:proofErr w:type="spellStart"/>
            <w:r w:rsidRPr="007E499D">
              <w:rPr>
                <w:rFonts w:ascii="Times New Roman" w:hAnsi="Times New Roman" w:cs="Times New Roman"/>
                <w:sz w:val="20"/>
                <w:szCs w:val="20"/>
                <w:lang w:val="en-US"/>
              </w:rPr>
              <w:t>Упражнения</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на</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развитие</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гибкости</w:t>
            </w:r>
            <w:proofErr w:type="spellEnd"/>
            <w:r w:rsidRPr="007E499D">
              <w:rPr>
                <w:rFonts w:ascii="Times New Roman" w:hAnsi="Times New Roman" w:cs="Times New Roman"/>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lang w:val="en-US"/>
              </w:rPr>
              <w:t>2</w:t>
            </w:r>
            <w:r w:rsidRPr="007E499D">
              <w:rPr>
                <w:rFonts w:ascii="Times New Roman" w:hAnsi="Times New Roman" w:cs="Times New Roman"/>
                <w:sz w:val="20"/>
                <w:szCs w:val="20"/>
              </w:rPr>
              <w:t>0</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Модуль «Гимнастика». Строевые упражнения.  Упражнения на гимнастической лестнице: </w:t>
            </w:r>
            <w:proofErr w:type="spellStart"/>
            <w:r w:rsidRPr="007E499D">
              <w:rPr>
                <w:rFonts w:ascii="Times New Roman" w:hAnsi="Times New Roman" w:cs="Times New Roman"/>
                <w:sz w:val="20"/>
                <w:szCs w:val="20"/>
              </w:rPr>
              <w:t>перелезание</w:t>
            </w:r>
            <w:proofErr w:type="spellEnd"/>
            <w:r w:rsidRPr="007E499D">
              <w:rPr>
                <w:rFonts w:ascii="Times New Roman" w:hAnsi="Times New Roman" w:cs="Times New Roman"/>
                <w:sz w:val="20"/>
                <w:szCs w:val="20"/>
              </w:rPr>
              <w:t xml:space="preserve"> приставным шагом правым и левым боком; лазанье разноимённым способом по диагонали и одноимённым способом вверх. </w:t>
            </w:r>
            <w:proofErr w:type="spellStart"/>
            <w:r w:rsidRPr="007E499D">
              <w:rPr>
                <w:rFonts w:ascii="Times New Roman" w:hAnsi="Times New Roman" w:cs="Times New Roman"/>
                <w:sz w:val="20"/>
                <w:szCs w:val="20"/>
                <w:lang w:val="en-US"/>
              </w:rPr>
              <w:t>Упражнения</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на</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развитие</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гибкости</w:t>
            </w:r>
            <w:proofErr w:type="spellEnd"/>
            <w:r w:rsidRPr="007E499D">
              <w:rPr>
                <w:rFonts w:ascii="Times New Roman" w:hAnsi="Times New Roman" w:cs="Times New Roman"/>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21</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Строевые упражнения.  Упражнения на гимнастической лестнице: </w:t>
            </w:r>
            <w:proofErr w:type="spellStart"/>
            <w:r w:rsidRPr="007E499D">
              <w:rPr>
                <w:rFonts w:ascii="Times New Roman" w:hAnsi="Times New Roman" w:cs="Times New Roman"/>
                <w:sz w:val="20"/>
                <w:szCs w:val="20"/>
              </w:rPr>
              <w:t>перелезание</w:t>
            </w:r>
            <w:proofErr w:type="spellEnd"/>
            <w:r w:rsidRPr="007E499D">
              <w:rPr>
                <w:rFonts w:ascii="Times New Roman" w:hAnsi="Times New Roman" w:cs="Times New Roman"/>
                <w:sz w:val="20"/>
                <w:szCs w:val="20"/>
              </w:rPr>
              <w:t xml:space="preserve"> приставным шагом правым и левым боком; лазанье разноимённым способом по диагонали и одноимённым способом вверх. </w:t>
            </w:r>
            <w:proofErr w:type="spellStart"/>
            <w:r w:rsidRPr="007E499D">
              <w:rPr>
                <w:rFonts w:ascii="Times New Roman" w:hAnsi="Times New Roman" w:cs="Times New Roman"/>
                <w:sz w:val="20"/>
                <w:szCs w:val="20"/>
                <w:lang w:val="en-US"/>
              </w:rPr>
              <w:t>Упражнения</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на</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развитие</w:t>
            </w:r>
            <w:proofErr w:type="spellEnd"/>
            <w:r w:rsidRPr="007E499D">
              <w:rPr>
                <w:rFonts w:ascii="Times New Roman" w:hAnsi="Times New Roman" w:cs="Times New Roman"/>
                <w:sz w:val="20"/>
                <w:szCs w:val="20"/>
                <w:lang w:val="en-US"/>
              </w:rPr>
              <w:t xml:space="preserve"> </w:t>
            </w:r>
            <w:proofErr w:type="spellStart"/>
            <w:r w:rsidRPr="007E499D">
              <w:rPr>
                <w:rFonts w:ascii="Times New Roman" w:hAnsi="Times New Roman" w:cs="Times New Roman"/>
                <w:sz w:val="20"/>
                <w:szCs w:val="20"/>
                <w:lang w:val="en-US"/>
              </w:rPr>
              <w:t>гибкости</w:t>
            </w:r>
            <w:proofErr w:type="spellEnd"/>
            <w:r w:rsidRPr="007E499D">
              <w:rPr>
                <w:rFonts w:ascii="Times New Roman" w:hAnsi="Times New Roman" w:cs="Times New Roman"/>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22</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w:t>
            </w:r>
            <w:r w:rsidRPr="007E499D">
              <w:rPr>
                <w:rFonts w:ascii="Times New Roman" w:hAnsi="Times New Roman" w:cs="Times New Roman"/>
                <w:iCs/>
                <w:sz w:val="20"/>
                <w:szCs w:val="20"/>
              </w:rPr>
              <w:t xml:space="preserve"> Висы и упоры на перекладине. Висы простые; вис, на согнутых руках, согнув ноги. </w:t>
            </w:r>
            <w:proofErr w:type="spellStart"/>
            <w:r w:rsidRPr="007E499D">
              <w:rPr>
                <w:rFonts w:ascii="Times New Roman" w:hAnsi="Times New Roman" w:cs="Times New Roman"/>
                <w:iCs/>
                <w:sz w:val="20"/>
                <w:szCs w:val="20"/>
                <w:lang w:val="en-US"/>
              </w:rPr>
              <w:t>Упражнения</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на</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развитие</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гибкости</w:t>
            </w:r>
            <w:proofErr w:type="spellEnd"/>
            <w:r w:rsidRPr="007E499D">
              <w:rPr>
                <w:rFonts w:ascii="Times New Roman" w:hAnsi="Times New Roman" w:cs="Times New Roman"/>
                <w:iCs/>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23</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w:t>
            </w:r>
            <w:r w:rsidRPr="007E499D">
              <w:rPr>
                <w:rFonts w:ascii="Times New Roman" w:hAnsi="Times New Roman" w:cs="Times New Roman"/>
                <w:iCs/>
                <w:sz w:val="20"/>
                <w:szCs w:val="20"/>
              </w:rPr>
              <w:t xml:space="preserve">Висы и упоры на перекладине. Висы простые; вис, на согнутых руках, согнув ноги. </w:t>
            </w:r>
            <w:proofErr w:type="spellStart"/>
            <w:r w:rsidRPr="007E499D">
              <w:rPr>
                <w:rFonts w:ascii="Times New Roman" w:hAnsi="Times New Roman" w:cs="Times New Roman"/>
                <w:iCs/>
                <w:sz w:val="20"/>
                <w:szCs w:val="20"/>
                <w:lang w:val="en-US"/>
              </w:rPr>
              <w:t>Упражнения</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на</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развитие</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гибкости</w:t>
            </w:r>
            <w:proofErr w:type="spellEnd"/>
            <w:r w:rsidRPr="007E499D">
              <w:rPr>
                <w:rFonts w:ascii="Times New Roman" w:hAnsi="Times New Roman" w:cs="Times New Roman"/>
                <w:iCs/>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24</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w:t>
            </w:r>
            <w:r w:rsidRPr="007E499D">
              <w:rPr>
                <w:rFonts w:ascii="Times New Roman" w:hAnsi="Times New Roman" w:cs="Times New Roman"/>
                <w:iCs/>
                <w:sz w:val="20"/>
                <w:szCs w:val="20"/>
              </w:rPr>
              <w:t xml:space="preserve">Висы и упоры на перекладине. </w:t>
            </w:r>
            <w:proofErr w:type="spellStart"/>
            <w:r w:rsidRPr="007E499D">
              <w:rPr>
                <w:rFonts w:ascii="Times New Roman" w:hAnsi="Times New Roman" w:cs="Times New Roman"/>
                <w:iCs/>
                <w:sz w:val="20"/>
                <w:szCs w:val="20"/>
                <w:lang w:val="en-US"/>
              </w:rPr>
              <w:t>Упражнения</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на</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развитие</w:t>
            </w:r>
            <w:proofErr w:type="spellEnd"/>
            <w:r w:rsidRPr="007E499D">
              <w:rPr>
                <w:rFonts w:ascii="Times New Roman" w:hAnsi="Times New Roman" w:cs="Times New Roman"/>
                <w:iCs/>
                <w:sz w:val="20"/>
                <w:szCs w:val="20"/>
                <w:lang w:val="en-US"/>
              </w:rPr>
              <w:t xml:space="preserve"> </w:t>
            </w:r>
            <w:proofErr w:type="spellStart"/>
            <w:r w:rsidRPr="007E499D">
              <w:rPr>
                <w:rFonts w:ascii="Times New Roman" w:hAnsi="Times New Roman" w:cs="Times New Roman"/>
                <w:iCs/>
                <w:sz w:val="20"/>
                <w:szCs w:val="20"/>
                <w:lang w:val="en-US"/>
              </w:rPr>
              <w:t>гибкости</w:t>
            </w:r>
            <w:proofErr w:type="spellEnd"/>
            <w:r w:rsidRPr="007E499D">
              <w:rPr>
                <w:rFonts w:ascii="Times New Roman" w:hAnsi="Times New Roman" w:cs="Times New Roman"/>
                <w:iCs/>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25</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r w:rsidRPr="007E499D">
              <w:rPr>
                <w:rFonts w:ascii="Times New Roman" w:hAnsi="Times New Roman" w:cs="Times New Roman"/>
                <w:sz w:val="20"/>
                <w:szCs w:val="20"/>
              </w:rPr>
              <w:t xml:space="preserve"> </w:t>
            </w:r>
            <w:r w:rsidRPr="007E499D">
              <w:rPr>
                <w:rFonts w:ascii="Times New Roman" w:hAnsi="Times New Roman" w:cs="Times New Roman"/>
                <w:iCs/>
                <w:sz w:val="20"/>
                <w:szCs w:val="20"/>
              </w:rPr>
              <w:t>Освоение правил и техники выполнения норматива комплекса ГТО.</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231F58">
        <w:trPr>
          <w:trHeight w:val="237"/>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26</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231F58">
        <w:trPr>
          <w:trHeight w:val="376"/>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27</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231F58">
        <w:trPr>
          <w:trHeight w:val="80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28</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29</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w:t>
            </w:r>
            <w:r w:rsidRPr="007E499D">
              <w:rPr>
                <w:rFonts w:ascii="Times New Roman" w:hAnsi="Times New Roman" w:cs="Times New Roman"/>
                <w:sz w:val="20"/>
                <w:szCs w:val="20"/>
              </w:rPr>
              <w:lastRenderedPageBreak/>
              <w:t xml:space="preserve">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30</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31</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32</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15408" w:type="dxa"/>
            <w:gridSpan w:val="11"/>
            <w:tcMar>
              <w:top w:w="50" w:type="dxa"/>
              <w:left w:w="100" w:type="dxa"/>
            </w:tcMar>
            <w:vAlign w:val="center"/>
          </w:tcPr>
          <w:p w:rsidR="00A94F2B" w:rsidRPr="00A94F2B" w:rsidRDefault="00A94F2B" w:rsidP="00B24E7D">
            <w:pPr>
              <w:tabs>
                <w:tab w:val="left" w:pos="6675"/>
              </w:tabs>
              <w:spacing w:after="0" w:line="240" w:lineRule="auto"/>
              <w:jc w:val="center"/>
              <w:rPr>
                <w:rFonts w:ascii="Times New Roman" w:hAnsi="Times New Roman" w:cs="Times New Roman"/>
                <w:b/>
                <w:sz w:val="20"/>
                <w:szCs w:val="20"/>
              </w:rPr>
            </w:pPr>
            <w:r w:rsidRPr="00A94F2B">
              <w:rPr>
                <w:rFonts w:ascii="Times New Roman" w:hAnsi="Times New Roman" w:cs="Times New Roman"/>
                <w:b/>
                <w:sz w:val="24"/>
                <w:szCs w:val="20"/>
              </w:rPr>
              <w:t>3 Четверть</w:t>
            </w: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33</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34</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35</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«Гимнастика». Акробатическая комбинация. </w:t>
            </w:r>
            <w:r w:rsidRPr="007E499D">
              <w:rPr>
                <w:rFonts w:ascii="Times New Roman" w:hAnsi="Times New Roman" w:cs="Times New Roman"/>
                <w:iCs/>
                <w:sz w:val="20"/>
                <w:szCs w:val="20"/>
              </w:rPr>
              <w:t>Упражнения на развитие гибкости.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36</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 Упражнения на низком гимнастическом бревне.</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37</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 Упражнения ритмической гимнастики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38</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 Упражнения ритмической гимнастики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39</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«Гимнастика». Упражнения ритмической гимнастики. Освоение правил и техники выполнения норматива комплекса ГТО</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40</w:t>
            </w:r>
          </w:p>
        </w:tc>
        <w:tc>
          <w:tcPr>
            <w:tcW w:w="4657" w:type="dxa"/>
            <w:tcMar>
              <w:top w:w="50" w:type="dxa"/>
              <w:left w:w="100" w:type="dxa"/>
            </w:tcMar>
          </w:tcPr>
          <w:p w:rsidR="00A94F2B" w:rsidRPr="007E499D" w:rsidRDefault="00A94F2B" w:rsidP="00B24E7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Техника безопасности на уроках.</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41</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Передача мяча двумя руками от груди, на месте и в движении,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42</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Передача мяча двумя руками от груди на результат.</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43</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Ведение мяча на месте и в движении «по прямой», «по кругу» и «змейкой».</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44</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Ведение мяча на месте и в движении «по прямой», «по кругу» и «змейкой».</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45</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«Спортивные игры. Баскетбол». Ведение мяча на месте и в движении «по прямой», «по </w:t>
            </w:r>
            <w:r w:rsidRPr="007E499D">
              <w:rPr>
                <w:rFonts w:ascii="Times New Roman" w:hAnsi="Times New Roman" w:cs="Times New Roman"/>
                <w:sz w:val="20"/>
                <w:szCs w:val="20"/>
              </w:rPr>
              <w:lastRenderedPageBreak/>
              <w:t>кругу» и «змейкой». Зачет.</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lastRenderedPageBreak/>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46</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«Спортивные игры. Баскетбол». Бросок мяча в корзину двумя руками от груди с места;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47</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«Спортивные игры. Баскетбол». Бросок мяча в корзину двумя руками от груди с места; ранее разученные технические действия с мячом.</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48</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«Спортивные игры. Баскетбол». Бросок мяча в корзину двумя руками от груди с места на результат.</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49</w:t>
            </w:r>
          </w:p>
        </w:tc>
        <w:tc>
          <w:tcPr>
            <w:tcW w:w="4657" w:type="dxa"/>
            <w:tcMar>
              <w:top w:w="50" w:type="dxa"/>
              <w:left w:w="100" w:type="dxa"/>
            </w:tcMar>
          </w:tcPr>
          <w:p w:rsidR="00A94F2B" w:rsidRPr="007E499D" w:rsidRDefault="00A94F2B" w:rsidP="00B24E7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50</w:t>
            </w:r>
          </w:p>
        </w:tc>
        <w:tc>
          <w:tcPr>
            <w:tcW w:w="4657" w:type="dxa"/>
            <w:tcMar>
              <w:top w:w="50" w:type="dxa"/>
              <w:left w:w="100" w:type="dxa"/>
            </w:tcMar>
          </w:tcPr>
          <w:p w:rsidR="00A94F2B" w:rsidRPr="007E499D" w:rsidRDefault="00A94F2B" w:rsidP="00B24E7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51</w:t>
            </w:r>
          </w:p>
        </w:tc>
        <w:tc>
          <w:tcPr>
            <w:tcW w:w="4657" w:type="dxa"/>
            <w:tcMar>
              <w:top w:w="50" w:type="dxa"/>
              <w:left w:w="100" w:type="dxa"/>
            </w:tcMar>
          </w:tcPr>
          <w:p w:rsidR="00A94F2B" w:rsidRPr="007E499D" w:rsidRDefault="00A94F2B" w:rsidP="00B24E7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52</w:t>
            </w:r>
          </w:p>
        </w:tc>
        <w:tc>
          <w:tcPr>
            <w:tcW w:w="4657" w:type="dxa"/>
            <w:tcMar>
              <w:top w:w="50" w:type="dxa"/>
              <w:left w:w="100" w:type="dxa"/>
            </w:tcMar>
          </w:tcPr>
          <w:p w:rsidR="00A94F2B" w:rsidRPr="007E499D" w:rsidRDefault="00A94F2B" w:rsidP="00B24E7D">
            <w:pPr>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15409" w:type="dxa"/>
            <w:gridSpan w:val="11"/>
            <w:tcMar>
              <w:top w:w="50" w:type="dxa"/>
              <w:left w:w="100" w:type="dxa"/>
            </w:tcMar>
            <w:vAlign w:val="center"/>
          </w:tcPr>
          <w:p w:rsidR="00A94F2B" w:rsidRPr="00A94F2B" w:rsidRDefault="00A94F2B" w:rsidP="00B24E7D">
            <w:pPr>
              <w:tabs>
                <w:tab w:val="left" w:pos="6675"/>
              </w:tabs>
              <w:spacing w:after="0" w:line="240" w:lineRule="auto"/>
              <w:jc w:val="center"/>
              <w:rPr>
                <w:rFonts w:ascii="Times New Roman" w:hAnsi="Times New Roman" w:cs="Times New Roman"/>
                <w:b/>
                <w:sz w:val="20"/>
                <w:szCs w:val="20"/>
              </w:rPr>
            </w:pPr>
            <w:r w:rsidRPr="00A94F2B">
              <w:rPr>
                <w:rFonts w:ascii="Times New Roman" w:hAnsi="Times New Roman" w:cs="Times New Roman"/>
                <w:b/>
                <w:sz w:val="24"/>
                <w:szCs w:val="20"/>
              </w:rPr>
              <w:t>4 четверть</w:t>
            </w: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53</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54</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55</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231F58">
        <w:trPr>
          <w:trHeight w:val="663"/>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56</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«Легкая атлетика». Техника бега на короткие дистанции. Развитие быстроты.</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57</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«Легкая атлетика». Техника прыжка в длину с разбега. Развитие скоростно-силовых способностей. </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58</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«Легкая атлетика». Техника прыжка в </w:t>
            </w:r>
            <w:r w:rsidRPr="007E499D">
              <w:rPr>
                <w:rFonts w:ascii="Times New Roman" w:hAnsi="Times New Roman" w:cs="Times New Roman"/>
                <w:sz w:val="20"/>
                <w:szCs w:val="20"/>
              </w:rPr>
              <w:lastRenderedPageBreak/>
              <w:t>длину с разбега. Развитие скоростно-силовых способностей. Освоение правил и техники выполнения норматива комплекса ГТО.</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lastRenderedPageBreak/>
              <w:t>59</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bCs/>
                <w:iCs/>
                <w:sz w:val="20"/>
                <w:szCs w:val="20"/>
              </w:rPr>
            </w:pPr>
            <w:r w:rsidRPr="007E499D">
              <w:rPr>
                <w:rFonts w:ascii="Times New Roman" w:hAnsi="Times New Roman" w:cs="Times New Roman"/>
                <w:bCs/>
                <w:iCs/>
                <w:sz w:val="20"/>
                <w:szCs w:val="20"/>
              </w:rPr>
              <w:t>Модуль «Легкая атлетика». Техника прыжка в длину с разбега. Развитие скоростно-силовых способностей.</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60</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bCs/>
                <w:iCs/>
                <w:sz w:val="20"/>
                <w:szCs w:val="20"/>
              </w:rPr>
              <w:t>Модуль «Легкая атлетика». Техника бега на длинные дистанции. Развитие выносливости.</w:t>
            </w:r>
            <w:r w:rsidRPr="007E499D">
              <w:rPr>
                <w:rFonts w:ascii="Times New Roman" w:hAnsi="Times New Roman" w:cs="Times New Roman"/>
                <w:sz w:val="20"/>
                <w:szCs w:val="20"/>
              </w:rPr>
              <w:t xml:space="preserve"> </w:t>
            </w:r>
            <w:r w:rsidRPr="007E499D">
              <w:rPr>
                <w:rFonts w:ascii="Times New Roman" w:hAnsi="Times New Roman" w:cs="Times New Roman"/>
                <w:bCs/>
                <w:iCs/>
                <w:sz w:val="20"/>
                <w:szCs w:val="20"/>
              </w:rPr>
              <w:t>Освоение правил и техники выполнения норматива комплекса ГТО.</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459"/>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61</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bCs/>
                <w:iCs/>
                <w:sz w:val="20"/>
                <w:szCs w:val="20"/>
              </w:rPr>
              <w:t>Модуль «Легкая атлетика». Техника бега на длинные дистанции. Развитие выносливости.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62</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bCs/>
                <w:iCs/>
                <w:sz w:val="20"/>
                <w:szCs w:val="20"/>
              </w:rPr>
              <w:t>Модуль «Легкая атлетика». Техника бега на длинные дистанции. Развитие выносливости.</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lang w:val="en-US"/>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lang w:val="en-US"/>
              </w:rPr>
              <w:t xml:space="preserve"> </w:t>
            </w:r>
            <w:r w:rsidRPr="007E499D">
              <w:rPr>
                <w:rFonts w:ascii="Times New Roman" w:hAnsi="Times New Roman" w:cs="Times New Roman"/>
                <w:sz w:val="20"/>
                <w:szCs w:val="20"/>
              </w:rPr>
              <w:t>-</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63</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 Техника безопасности на уроке. Удар по неподвижному мячу внутренней стороной стопы с небольшого разбега</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64</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w:t>
            </w:r>
            <w:r w:rsidRPr="007E499D">
              <w:rPr>
                <w:rFonts w:ascii="Times New Roman" w:eastAsia="Calibri" w:hAnsi="Times New Roman" w:cs="Times New Roman"/>
                <w:sz w:val="20"/>
                <w:szCs w:val="20"/>
                <w:lang w:eastAsia="en-US"/>
              </w:rPr>
              <w:t xml:space="preserve"> </w:t>
            </w:r>
            <w:r w:rsidRPr="007E499D">
              <w:rPr>
                <w:rFonts w:ascii="Times New Roman" w:hAnsi="Times New Roman" w:cs="Times New Roman"/>
                <w:sz w:val="20"/>
                <w:szCs w:val="20"/>
              </w:rPr>
              <w:t>Остановка катящегося мяча способом «</w:t>
            </w:r>
            <w:proofErr w:type="spellStart"/>
            <w:r w:rsidRPr="007E499D">
              <w:rPr>
                <w:rFonts w:ascii="Times New Roman" w:hAnsi="Times New Roman" w:cs="Times New Roman"/>
                <w:sz w:val="20"/>
                <w:szCs w:val="20"/>
              </w:rPr>
              <w:t>наступания</w:t>
            </w:r>
            <w:proofErr w:type="spellEnd"/>
            <w:r w:rsidRPr="007E499D">
              <w:rPr>
                <w:rFonts w:ascii="Times New Roman" w:hAnsi="Times New Roman" w:cs="Times New Roman"/>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65</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«Спортивные  игры». Футбол. Остановка катящегося мяча способом «</w:t>
            </w:r>
            <w:proofErr w:type="spellStart"/>
            <w:r w:rsidRPr="007E499D">
              <w:rPr>
                <w:rFonts w:ascii="Times New Roman" w:hAnsi="Times New Roman" w:cs="Times New Roman"/>
                <w:sz w:val="20"/>
                <w:szCs w:val="20"/>
              </w:rPr>
              <w:t>наступания</w:t>
            </w:r>
            <w:proofErr w:type="spellEnd"/>
            <w:r w:rsidRPr="007E499D">
              <w:rPr>
                <w:rFonts w:ascii="Times New Roman" w:hAnsi="Times New Roman" w:cs="Times New Roman"/>
                <w:sz w:val="20"/>
                <w:szCs w:val="20"/>
              </w:rPr>
              <w:t>»</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5328C7"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66</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  Ведение мяча «по прямой», «по кругу» и «змейкой»</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r w:rsidRPr="007E499D">
              <w:rPr>
                <w:rFonts w:ascii="Times New Roman" w:hAnsi="Times New Roman" w:cs="Times New Roman"/>
                <w:sz w:val="20"/>
                <w:szCs w:val="20"/>
              </w:rPr>
              <w:t xml:space="preserve"> </w:t>
            </w:r>
            <w:r w:rsidRPr="007E499D">
              <w:rPr>
                <w:rFonts w:ascii="Times New Roman" w:hAnsi="Times New Roman" w:cs="Times New Roman"/>
                <w:sz w:val="20"/>
                <w:szCs w:val="20"/>
                <w:lang w:val="en-US"/>
              </w:rPr>
              <w:t xml:space="preserve">1 </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lang w:val="en-US"/>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67</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 xml:space="preserve">Модуль «Спортивные  игры». Футбол. Обводка мячом ориентиров (конусов) </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7E499D" w:rsidTr="00A94F2B">
        <w:trPr>
          <w:trHeight w:val="144"/>
          <w:tblCellSpacing w:w="20" w:type="nil"/>
          <w:jc w:val="center"/>
        </w:trPr>
        <w:tc>
          <w:tcPr>
            <w:tcW w:w="606"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68</w:t>
            </w:r>
          </w:p>
        </w:tc>
        <w:tc>
          <w:tcPr>
            <w:tcW w:w="4657" w:type="dxa"/>
            <w:tcMar>
              <w:top w:w="50" w:type="dxa"/>
              <w:left w:w="100" w:type="dxa"/>
            </w:tcMa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Модуль «Спортивные  игры». Футбол. Соревнования со сдачей норм ГТО, с соблюдением правил и техники выполнения испытаний (тестов) ГТО. Игра в футбол</w:t>
            </w:r>
          </w:p>
        </w:tc>
        <w:tc>
          <w:tcPr>
            <w:tcW w:w="110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2023" w:type="dxa"/>
            <w:gridSpan w:val="3"/>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w:t>
            </w:r>
          </w:p>
        </w:tc>
        <w:tc>
          <w:tcPr>
            <w:tcW w:w="2854"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r w:rsidRPr="007E499D">
              <w:rPr>
                <w:rFonts w:ascii="Times New Roman" w:hAnsi="Times New Roman" w:cs="Times New Roman"/>
                <w:sz w:val="20"/>
                <w:szCs w:val="20"/>
              </w:rPr>
              <w:t>1</w:t>
            </w:r>
          </w:p>
        </w:tc>
        <w:tc>
          <w:tcPr>
            <w:tcW w:w="1977" w:type="dxa"/>
            <w:gridSpan w:val="2"/>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c>
          <w:tcPr>
            <w:tcW w:w="2187" w:type="dxa"/>
            <w:tcMar>
              <w:top w:w="50" w:type="dxa"/>
              <w:left w:w="100" w:type="dxa"/>
            </w:tcMar>
            <w:vAlign w:val="center"/>
          </w:tcPr>
          <w:p w:rsidR="00A94F2B" w:rsidRPr="007E499D" w:rsidRDefault="00A94F2B" w:rsidP="00B24E7D">
            <w:pPr>
              <w:tabs>
                <w:tab w:val="left" w:pos="6675"/>
              </w:tabs>
              <w:spacing w:after="0" w:line="240" w:lineRule="auto"/>
              <w:jc w:val="center"/>
              <w:rPr>
                <w:rFonts w:ascii="Times New Roman" w:hAnsi="Times New Roman" w:cs="Times New Roman"/>
                <w:sz w:val="20"/>
                <w:szCs w:val="20"/>
              </w:rPr>
            </w:pPr>
          </w:p>
        </w:tc>
      </w:tr>
      <w:tr w:rsidR="00A94F2B" w:rsidRPr="00E15979" w:rsidTr="00A94F2B">
        <w:trPr>
          <w:gridBefore w:val="1"/>
          <w:wBefore w:w="36" w:type="dxa"/>
          <w:trHeight w:val="144"/>
          <w:tblCellSpacing w:w="20" w:type="nil"/>
          <w:jc w:val="center"/>
        </w:trPr>
        <w:tc>
          <w:tcPr>
            <w:tcW w:w="5227" w:type="dxa"/>
            <w:gridSpan w:val="2"/>
            <w:tcMar>
              <w:top w:w="50" w:type="dxa"/>
              <w:left w:w="100" w:type="dxa"/>
            </w:tcMar>
            <w:vAlign w:val="center"/>
          </w:tcPr>
          <w:p w:rsidR="00A94F2B" w:rsidRPr="00E15979" w:rsidRDefault="00A94F2B" w:rsidP="00B24E7D">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rPr>
              <w:t>ОБЩЕЕ КОЛИЧЕСТВО ЧАСОВ ПО ПРОГРАММЕ</w:t>
            </w:r>
          </w:p>
        </w:tc>
        <w:tc>
          <w:tcPr>
            <w:tcW w:w="1134" w:type="dxa"/>
            <w:gridSpan w:val="2"/>
            <w:tcMar>
              <w:top w:w="50" w:type="dxa"/>
              <w:left w:w="100" w:type="dxa"/>
            </w:tcMar>
            <w:vAlign w:val="center"/>
          </w:tcPr>
          <w:p w:rsidR="00A94F2B" w:rsidRPr="00DC0B58" w:rsidRDefault="00A94F2B" w:rsidP="00A94F2B">
            <w:pPr>
              <w:tabs>
                <w:tab w:val="left" w:pos="6675"/>
              </w:tabs>
              <w:spacing w:after="0"/>
              <w:ind w:right="-113"/>
              <w:jc w:val="center"/>
              <w:rPr>
                <w:rFonts w:ascii="Times New Roman" w:hAnsi="Times New Roman" w:cs="Times New Roman"/>
                <w:sz w:val="20"/>
                <w:szCs w:val="20"/>
              </w:rPr>
            </w:pPr>
            <w:r w:rsidRPr="00E15979">
              <w:rPr>
                <w:rFonts w:ascii="Times New Roman" w:hAnsi="Times New Roman" w:cs="Times New Roman"/>
                <w:sz w:val="20"/>
                <w:szCs w:val="20"/>
              </w:rPr>
              <w:t xml:space="preserve"> </w:t>
            </w:r>
            <w:r>
              <w:rPr>
                <w:rFonts w:ascii="Times New Roman" w:hAnsi="Times New Roman" w:cs="Times New Roman"/>
                <w:sz w:val="20"/>
                <w:szCs w:val="20"/>
              </w:rPr>
              <w:t>68</w:t>
            </w:r>
          </w:p>
        </w:tc>
        <w:tc>
          <w:tcPr>
            <w:tcW w:w="1965" w:type="dxa"/>
            <w:tcMar>
              <w:top w:w="50" w:type="dxa"/>
              <w:left w:w="100" w:type="dxa"/>
            </w:tcMar>
            <w:vAlign w:val="center"/>
          </w:tcPr>
          <w:p w:rsidR="00A94F2B" w:rsidRPr="00E15979" w:rsidRDefault="00A94F2B" w:rsidP="00B24E7D">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lang w:val="en-US"/>
              </w:rPr>
              <w:t xml:space="preserve"> </w:t>
            </w:r>
            <w:r>
              <w:rPr>
                <w:rFonts w:ascii="Times New Roman" w:hAnsi="Times New Roman" w:cs="Times New Roman"/>
                <w:sz w:val="20"/>
                <w:szCs w:val="20"/>
              </w:rPr>
              <w:t>22</w:t>
            </w:r>
          </w:p>
        </w:tc>
        <w:tc>
          <w:tcPr>
            <w:tcW w:w="3598" w:type="dxa"/>
            <w:gridSpan w:val="3"/>
            <w:tcMar>
              <w:top w:w="50" w:type="dxa"/>
              <w:left w:w="100" w:type="dxa"/>
            </w:tcMar>
            <w:vAlign w:val="center"/>
          </w:tcPr>
          <w:p w:rsidR="00A94F2B" w:rsidRPr="00E15979" w:rsidRDefault="00A94F2B" w:rsidP="00B24E7D">
            <w:pPr>
              <w:tabs>
                <w:tab w:val="left" w:pos="6675"/>
              </w:tabs>
              <w:spacing w:after="0"/>
              <w:jc w:val="center"/>
              <w:rPr>
                <w:rFonts w:ascii="Times New Roman" w:hAnsi="Times New Roman" w:cs="Times New Roman"/>
                <w:sz w:val="20"/>
                <w:szCs w:val="20"/>
              </w:rPr>
            </w:pPr>
            <w:r w:rsidRPr="00E15979">
              <w:rPr>
                <w:rFonts w:ascii="Times New Roman" w:hAnsi="Times New Roman" w:cs="Times New Roman"/>
                <w:sz w:val="20"/>
                <w:szCs w:val="20"/>
                <w:lang w:val="en-US"/>
              </w:rPr>
              <w:t xml:space="preserve"> </w:t>
            </w:r>
            <w:r>
              <w:rPr>
                <w:rFonts w:ascii="Times New Roman" w:hAnsi="Times New Roman" w:cs="Times New Roman"/>
                <w:sz w:val="20"/>
                <w:szCs w:val="20"/>
              </w:rPr>
              <w:t>46</w:t>
            </w:r>
          </w:p>
        </w:tc>
        <w:tc>
          <w:tcPr>
            <w:tcW w:w="3448" w:type="dxa"/>
            <w:gridSpan w:val="2"/>
            <w:tcMar>
              <w:top w:w="50" w:type="dxa"/>
              <w:left w:w="100" w:type="dxa"/>
            </w:tcMar>
            <w:vAlign w:val="center"/>
          </w:tcPr>
          <w:p w:rsidR="00A94F2B" w:rsidRPr="00E15979" w:rsidRDefault="00A94F2B" w:rsidP="00B24E7D">
            <w:pPr>
              <w:tabs>
                <w:tab w:val="left" w:pos="6675"/>
              </w:tabs>
              <w:spacing w:after="0"/>
              <w:jc w:val="center"/>
              <w:rPr>
                <w:rFonts w:ascii="Times New Roman" w:hAnsi="Times New Roman" w:cs="Times New Roman"/>
                <w:sz w:val="20"/>
                <w:szCs w:val="20"/>
                <w:lang w:val="en-US"/>
              </w:rPr>
            </w:pPr>
          </w:p>
        </w:tc>
      </w:tr>
    </w:tbl>
    <w:p w:rsidR="00A94F2B" w:rsidRPr="00C92314" w:rsidRDefault="00A94F2B" w:rsidP="00A94F2B">
      <w:pPr>
        <w:tabs>
          <w:tab w:val="left" w:pos="6675"/>
        </w:tabs>
        <w:spacing w:after="0"/>
        <w:jc w:val="center"/>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bookmarkStart w:id="3" w:name="_GoBack"/>
      <w:bookmarkEnd w:id="3"/>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rPr>
          <w:rFonts w:ascii="Times New Roman" w:hAnsi="Times New Roman" w:cs="Times New Roman"/>
          <w:sz w:val="24"/>
          <w:szCs w:val="24"/>
        </w:rPr>
      </w:pPr>
    </w:p>
    <w:p w:rsidR="00A94F2B" w:rsidRDefault="00A94F2B" w:rsidP="00A94F2B">
      <w:pPr>
        <w:tabs>
          <w:tab w:val="left" w:pos="6675"/>
        </w:tabs>
        <w:spacing w:after="0"/>
        <w:jc w:val="center"/>
        <w:rPr>
          <w:rFonts w:ascii="Times New Roman" w:hAnsi="Times New Roman" w:cs="Times New Roman"/>
          <w:b/>
          <w:bCs/>
          <w:sz w:val="28"/>
          <w:szCs w:val="28"/>
        </w:rPr>
      </w:pPr>
    </w:p>
    <w:p w:rsidR="00A94F2B" w:rsidRPr="00B97BBC" w:rsidRDefault="00A94F2B" w:rsidP="00A94F2B">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УЧЕБНО-МЕТОДИЧЕСКОЕ ОБЕСПЕЧЕНИЕ ОБРАЗОВАТЕЛЬНОГО ПРОЦЕССА </w:t>
      </w:r>
    </w:p>
    <w:p w:rsidR="00A94F2B" w:rsidRPr="00B97BBC" w:rsidRDefault="00A94F2B" w:rsidP="00A94F2B">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ОБЯЗАТЕЛЬНЫЕ УЧЕБНЫЕ МАТЕРИАЛЫ ДЛЯ УЧЕНИКА</w:t>
      </w:r>
    </w:p>
    <w:p w:rsidR="00A94F2B" w:rsidRPr="00B97BBC" w:rsidRDefault="00A94F2B" w:rsidP="00A94F2B">
      <w:pPr>
        <w:tabs>
          <w:tab w:val="left" w:pos="6675"/>
        </w:tabs>
        <w:spacing w:after="0"/>
        <w:jc w:val="center"/>
        <w:rPr>
          <w:rFonts w:ascii="Times New Roman" w:hAnsi="Times New Roman" w:cs="Times New Roman"/>
          <w:b/>
          <w:bCs/>
          <w:sz w:val="28"/>
          <w:szCs w:val="28"/>
        </w:rPr>
      </w:pP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Физическая культура, 5</w:t>
      </w:r>
      <w:r>
        <w:rPr>
          <w:rFonts w:ascii="Times New Roman" w:hAnsi="Times New Roman" w:cs="Times New Roman"/>
          <w:sz w:val="28"/>
          <w:szCs w:val="28"/>
        </w:rPr>
        <w:t xml:space="preserve"> </w:t>
      </w:r>
      <w:r w:rsidRPr="00B97BBC">
        <w:rPr>
          <w:rFonts w:ascii="Times New Roman" w:hAnsi="Times New Roman" w:cs="Times New Roman"/>
          <w:sz w:val="28"/>
          <w:szCs w:val="28"/>
        </w:rPr>
        <w:t>класс/Матвеев А.П., Акционерное общест</w:t>
      </w:r>
      <w:r>
        <w:rPr>
          <w:rFonts w:ascii="Times New Roman" w:hAnsi="Times New Roman" w:cs="Times New Roman"/>
          <w:sz w:val="28"/>
          <w:szCs w:val="28"/>
        </w:rPr>
        <w:t>во «Издательство «Просвещение»</w:t>
      </w:r>
    </w:p>
    <w:p w:rsidR="00A94F2B" w:rsidRPr="00B97BBC" w:rsidRDefault="00A94F2B" w:rsidP="00A94F2B">
      <w:pPr>
        <w:tabs>
          <w:tab w:val="left" w:pos="6675"/>
        </w:tabs>
        <w:spacing w:after="0"/>
        <w:rPr>
          <w:rFonts w:ascii="Times New Roman" w:hAnsi="Times New Roman" w:cs="Times New Roman"/>
          <w:sz w:val="28"/>
          <w:szCs w:val="28"/>
        </w:rPr>
      </w:pPr>
    </w:p>
    <w:p w:rsidR="00A94F2B" w:rsidRPr="00B97BBC" w:rsidRDefault="00A94F2B" w:rsidP="00A94F2B">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МЕТОДИЧЕСКИЕ МАТЕРИАЛЫ ДЛЯ УЧИТЕЛЯ</w:t>
      </w:r>
    </w:p>
    <w:p w:rsidR="00A94F2B" w:rsidRPr="00B97BBC" w:rsidRDefault="00A94F2B" w:rsidP="00A94F2B">
      <w:pPr>
        <w:tabs>
          <w:tab w:val="left" w:pos="6675"/>
        </w:tabs>
        <w:spacing w:after="0"/>
        <w:jc w:val="center"/>
        <w:rPr>
          <w:rFonts w:ascii="Times New Roman" w:hAnsi="Times New Roman" w:cs="Times New Roman"/>
          <w:b/>
          <w:bCs/>
          <w:sz w:val="28"/>
          <w:szCs w:val="28"/>
        </w:rPr>
      </w:pP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Физическая культура, 5-9 класс/Матвеев </w:t>
      </w:r>
      <w:proofErr w:type="spellStart"/>
      <w:r w:rsidRPr="00B97BBC">
        <w:rPr>
          <w:rFonts w:ascii="Times New Roman" w:hAnsi="Times New Roman" w:cs="Times New Roman"/>
          <w:sz w:val="28"/>
          <w:szCs w:val="28"/>
        </w:rPr>
        <w:t>А.П.,Акционерное</w:t>
      </w:r>
      <w:proofErr w:type="spellEnd"/>
      <w:r w:rsidRPr="00B97BBC">
        <w:rPr>
          <w:rFonts w:ascii="Times New Roman" w:hAnsi="Times New Roman" w:cs="Times New Roman"/>
          <w:sz w:val="28"/>
          <w:szCs w:val="28"/>
        </w:rPr>
        <w:t xml:space="preserve"> общество «Издательство «Просвещение»;</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B97BBC">
        <w:rPr>
          <w:rFonts w:ascii="Times New Roman" w:hAnsi="Times New Roman" w:cs="Times New Roman"/>
          <w:sz w:val="28"/>
          <w:szCs w:val="28"/>
        </w:rPr>
        <w:br/>
        <w:t xml:space="preserve">Физическая культура, 5-9 класс/Гурьев С.В.;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ООО «Русское слово-учебник»;</w:t>
      </w:r>
      <w:r w:rsidRPr="00B97BBC">
        <w:rPr>
          <w:rFonts w:ascii="Times New Roman" w:hAnsi="Times New Roman" w:cs="Times New Roman"/>
          <w:sz w:val="28"/>
          <w:szCs w:val="28"/>
        </w:rPr>
        <w:br/>
        <w:t>Физическая культура. 5-9 класс/</w:t>
      </w:r>
      <w:proofErr w:type="spellStart"/>
      <w:r w:rsidRPr="00B97BBC">
        <w:rPr>
          <w:rFonts w:ascii="Times New Roman" w:hAnsi="Times New Roman" w:cs="Times New Roman"/>
          <w:sz w:val="28"/>
          <w:szCs w:val="28"/>
        </w:rPr>
        <w:t>Виленский</w:t>
      </w:r>
      <w:proofErr w:type="spellEnd"/>
      <w:r w:rsidRPr="00B97BBC">
        <w:rPr>
          <w:rFonts w:ascii="Times New Roman" w:hAnsi="Times New Roman" w:cs="Times New Roman"/>
          <w:sz w:val="28"/>
          <w:szCs w:val="28"/>
        </w:rPr>
        <w:t xml:space="preserve"> М.Я., </w:t>
      </w:r>
      <w:proofErr w:type="spellStart"/>
      <w:r w:rsidRPr="00B97BBC">
        <w:rPr>
          <w:rFonts w:ascii="Times New Roman" w:hAnsi="Times New Roman" w:cs="Times New Roman"/>
          <w:sz w:val="28"/>
          <w:szCs w:val="28"/>
        </w:rPr>
        <w:t>Туревский</w:t>
      </w:r>
      <w:proofErr w:type="spellEnd"/>
      <w:r w:rsidRPr="00B97BBC">
        <w:rPr>
          <w:rFonts w:ascii="Times New Roman" w:hAnsi="Times New Roman" w:cs="Times New Roman"/>
          <w:sz w:val="28"/>
          <w:szCs w:val="28"/>
        </w:rPr>
        <w:t xml:space="preserve"> И.М., </w:t>
      </w:r>
      <w:proofErr w:type="spellStart"/>
      <w:r w:rsidRPr="00B97BBC">
        <w:rPr>
          <w:rFonts w:ascii="Times New Roman" w:hAnsi="Times New Roman" w:cs="Times New Roman"/>
          <w:sz w:val="28"/>
          <w:szCs w:val="28"/>
        </w:rPr>
        <w:t>Торочкова</w:t>
      </w:r>
      <w:proofErr w:type="spellEnd"/>
      <w:r w:rsidRPr="00B97BBC">
        <w:rPr>
          <w:rFonts w:ascii="Times New Roman" w:hAnsi="Times New Roman" w:cs="Times New Roman"/>
          <w:sz w:val="28"/>
          <w:szCs w:val="28"/>
        </w:rPr>
        <w:t xml:space="preserve"> Т.Ю. и другие;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Акционерное общество «Издательство «Просвещение»;</w:t>
      </w:r>
    </w:p>
    <w:p w:rsidR="00A94F2B" w:rsidRPr="00B97BBC" w:rsidRDefault="00A94F2B" w:rsidP="00A94F2B">
      <w:pPr>
        <w:tabs>
          <w:tab w:val="left" w:pos="6675"/>
        </w:tabs>
        <w:spacing w:after="0"/>
        <w:jc w:val="center"/>
        <w:rPr>
          <w:rFonts w:ascii="Times New Roman" w:hAnsi="Times New Roman" w:cs="Times New Roman"/>
          <w:b/>
          <w:bCs/>
          <w:sz w:val="28"/>
          <w:szCs w:val="28"/>
        </w:rPr>
      </w:pPr>
    </w:p>
    <w:p w:rsidR="00A94F2B" w:rsidRPr="00A94F2B" w:rsidRDefault="00A94F2B" w:rsidP="00A94F2B">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ЦИФРОВЫЕ ОБРАЗОВАТЕЛЬНЫЕ РЕСУРСЫ И РЕСУРСЫ СЕТИ ИНТЕРНЕТ</w:t>
      </w:r>
    </w:p>
    <w:p w:rsidR="00A94F2B" w:rsidRDefault="00F3026A" w:rsidP="00A94F2B">
      <w:pPr>
        <w:tabs>
          <w:tab w:val="left" w:pos="6675"/>
        </w:tabs>
        <w:spacing w:after="0"/>
      </w:pPr>
      <w:hyperlink r:id="rId14" w:history="1">
        <w:r w:rsidR="00A94F2B" w:rsidRPr="00B97BBC">
          <w:rPr>
            <w:rStyle w:val="a3"/>
            <w:rFonts w:ascii="Times New Roman" w:hAnsi="Times New Roman" w:cs="Times New Roman"/>
            <w:sz w:val="28"/>
            <w:szCs w:val="28"/>
            <w:lang w:val="en-US"/>
          </w:rPr>
          <w:t>https</w:t>
        </w:r>
        <w:r w:rsidR="00A94F2B" w:rsidRPr="00B97BBC">
          <w:rPr>
            <w:rStyle w:val="a3"/>
            <w:rFonts w:ascii="Times New Roman" w:hAnsi="Times New Roman" w:cs="Times New Roman"/>
            <w:sz w:val="28"/>
            <w:szCs w:val="28"/>
          </w:rPr>
          <w:t>://</w:t>
        </w:r>
        <w:proofErr w:type="spellStart"/>
        <w:r w:rsidR="00A94F2B" w:rsidRPr="00B97BBC">
          <w:rPr>
            <w:rStyle w:val="a3"/>
            <w:rFonts w:ascii="Times New Roman" w:hAnsi="Times New Roman" w:cs="Times New Roman"/>
            <w:sz w:val="28"/>
            <w:szCs w:val="28"/>
            <w:lang w:val="en-US"/>
          </w:rPr>
          <w:t>resh</w:t>
        </w:r>
        <w:proofErr w:type="spellEnd"/>
        <w:r w:rsidR="00A94F2B" w:rsidRPr="00B97BBC">
          <w:rPr>
            <w:rStyle w:val="a3"/>
            <w:rFonts w:ascii="Times New Roman" w:hAnsi="Times New Roman" w:cs="Times New Roman"/>
            <w:sz w:val="28"/>
            <w:szCs w:val="28"/>
          </w:rPr>
          <w:t>.</w:t>
        </w:r>
        <w:proofErr w:type="spellStart"/>
        <w:r w:rsidR="00A94F2B" w:rsidRPr="00B97BBC">
          <w:rPr>
            <w:rStyle w:val="a3"/>
            <w:rFonts w:ascii="Times New Roman" w:hAnsi="Times New Roman" w:cs="Times New Roman"/>
            <w:sz w:val="28"/>
            <w:szCs w:val="28"/>
            <w:lang w:val="en-US"/>
          </w:rPr>
          <w:t>edu</w:t>
        </w:r>
        <w:proofErr w:type="spellEnd"/>
        <w:r w:rsidR="00A94F2B" w:rsidRPr="00B97BBC">
          <w:rPr>
            <w:rStyle w:val="a3"/>
            <w:rFonts w:ascii="Times New Roman" w:hAnsi="Times New Roman" w:cs="Times New Roman"/>
            <w:sz w:val="28"/>
            <w:szCs w:val="28"/>
          </w:rPr>
          <w:t>.</w:t>
        </w:r>
        <w:proofErr w:type="spellStart"/>
        <w:r w:rsidR="00A94F2B" w:rsidRPr="00B97BBC">
          <w:rPr>
            <w:rStyle w:val="a3"/>
            <w:rFonts w:ascii="Times New Roman" w:hAnsi="Times New Roman" w:cs="Times New Roman"/>
            <w:sz w:val="28"/>
            <w:szCs w:val="28"/>
            <w:lang w:val="en-US"/>
          </w:rPr>
          <w:t>ru</w:t>
        </w:r>
        <w:proofErr w:type="spellEnd"/>
        <w:r w:rsidR="00A94F2B" w:rsidRPr="00B97BBC">
          <w:rPr>
            <w:rStyle w:val="a3"/>
            <w:rFonts w:ascii="Times New Roman" w:hAnsi="Times New Roman" w:cs="Times New Roman"/>
            <w:sz w:val="28"/>
            <w:szCs w:val="28"/>
          </w:rPr>
          <w:t>/</w:t>
        </w:r>
      </w:hyperlink>
    </w:p>
    <w:p w:rsidR="00A94F2B" w:rsidRPr="00A94F2B" w:rsidRDefault="00A94F2B" w:rsidP="00A94F2B">
      <w:pPr>
        <w:tabs>
          <w:tab w:val="left" w:pos="6675"/>
        </w:tabs>
        <w:spacing w:after="0"/>
        <w:rPr>
          <w:rFonts w:ascii="Times New Roman" w:hAnsi="Times New Roman" w:cs="Times New Roman"/>
          <w:sz w:val="28"/>
          <w:szCs w:val="28"/>
        </w:rPr>
      </w:pP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МАТЕРИАЛЬНО-ТЕХНИЧЕСКОЕ ОБЕСПЕЧЕНИЕ ОБРАЗОВАТЕЛЬНОГО ПРОЦЕССА</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УЧЕБНОЕ ОБОРУДОВАНИЕ</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компьютерный стол </w:t>
      </w:r>
      <w:r w:rsidRPr="00B97BBC">
        <w:rPr>
          <w:rFonts w:ascii="Times New Roman" w:hAnsi="Times New Roman" w:cs="Times New Roman"/>
          <w:sz w:val="28"/>
          <w:szCs w:val="28"/>
        </w:rPr>
        <w:br/>
        <w:t>Ноутбук учителя</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ОБОРУДОВАНИЕ ДЛЯ ПРОВЕДЕНИЯ ПРАКТИЧЕСКИХ РАБОТ</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Стенка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Бревно гимнастическое напольное</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lastRenderedPageBreak/>
        <w:t>Комплект</w:t>
      </w:r>
      <w:r>
        <w:rPr>
          <w:rFonts w:ascii="Times New Roman" w:hAnsi="Times New Roman" w:cs="Times New Roman"/>
          <w:sz w:val="28"/>
          <w:szCs w:val="28"/>
        </w:rPr>
        <w:t xml:space="preserve"> </w:t>
      </w:r>
      <w:r w:rsidRPr="00B97BBC">
        <w:rPr>
          <w:rFonts w:ascii="Times New Roman" w:hAnsi="Times New Roman" w:cs="Times New Roman"/>
          <w:sz w:val="28"/>
          <w:szCs w:val="28"/>
        </w:rPr>
        <w:t>навесного</w:t>
      </w:r>
      <w:r>
        <w:rPr>
          <w:rFonts w:ascii="Times New Roman" w:hAnsi="Times New Roman" w:cs="Times New Roman"/>
          <w:sz w:val="28"/>
          <w:szCs w:val="28"/>
        </w:rPr>
        <w:t xml:space="preserve"> </w:t>
      </w:r>
      <w:r w:rsidRPr="00B97BBC">
        <w:rPr>
          <w:rFonts w:ascii="Times New Roman" w:hAnsi="Times New Roman" w:cs="Times New Roman"/>
          <w:sz w:val="28"/>
          <w:szCs w:val="28"/>
        </w:rPr>
        <w:t>оборудования</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Скамья</w:t>
      </w:r>
      <w:r>
        <w:rPr>
          <w:rFonts w:ascii="Times New Roman" w:hAnsi="Times New Roman" w:cs="Times New Roman"/>
          <w:sz w:val="28"/>
          <w:szCs w:val="28"/>
        </w:rPr>
        <w:t xml:space="preserve"> </w:t>
      </w:r>
      <w:r w:rsidRPr="00B97BBC">
        <w:rPr>
          <w:rFonts w:ascii="Times New Roman" w:hAnsi="Times New Roman" w:cs="Times New Roman"/>
          <w:sz w:val="28"/>
          <w:szCs w:val="28"/>
        </w:rPr>
        <w:t>атлетическая</w:t>
      </w:r>
      <w:r>
        <w:rPr>
          <w:rFonts w:ascii="Times New Roman" w:hAnsi="Times New Roman" w:cs="Times New Roman"/>
          <w:sz w:val="28"/>
          <w:szCs w:val="28"/>
        </w:rPr>
        <w:t xml:space="preserve"> </w:t>
      </w:r>
      <w:r w:rsidRPr="00B97BBC">
        <w:rPr>
          <w:rFonts w:ascii="Times New Roman" w:hAnsi="Times New Roman" w:cs="Times New Roman"/>
          <w:sz w:val="28"/>
          <w:szCs w:val="28"/>
        </w:rPr>
        <w:t>наклонная</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Коврик гимнастический</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Маты гимнастические</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набивной (1 кг, 2 кг)</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малый (теннисный)</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Скакалка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Палка гимнастическая</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Обруч гимнастический</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переноса малых</w:t>
      </w:r>
      <w:r>
        <w:rPr>
          <w:rFonts w:ascii="Times New Roman" w:hAnsi="Times New Roman" w:cs="Times New Roman"/>
          <w:sz w:val="28"/>
          <w:szCs w:val="28"/>
        </w:rPr>
        <w:t xml:space="preserve"> </w:t>
      </w:r>
      <w:r w:rsidRPr="00B97BBC">
        <w:rPr>
          <w:rFonts w:ascii="Times New Roman" w:hAnsi="Times New Roman" w:cs="Times New Roman"/>
          <w:sz w:val="28"/>
          <w:szCs w:val="28"/>
        </w:rPr>
        <w:t>мячей</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Рулетка</w:t>
      </w:r>
      <w:r>
        <w:rPr>
          <w:rFonts w:ascii="Times New Roman" w:hAnsi="Times New Roman" w:cs="Times New Roman"/>
          <w:sz w:val="28"/>
          <w:szCs w:val="28"/>
        </w:rPr>
        <w:t xml:space="preserve"> </w:t>
      </w:r>
      <w:r w:rsidRPr="00B97BBC">
        <w:rPr>
          <w:rFonts w:ascii="Times New Roman" w:hAnsi="Times New Roman" w:cs="Times New Roman"/>
          <w:sz w:val="28"/>
          <w:szCs w:val="28"/>
        </w:rPr>
        <w:t>измерительная(10м, 50 м)</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 щитов баскетбольных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Щиты баскетбольные навесные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Мячи</w:t>
      </w:r>
      <w:r>
        <w:rPr>
          <w:rFonts w:ascii="Times New Roman" w:hAnsi="Times New Roman" w:cs="Times New Roman"/>
          <w:sz w:val="28"/>
          <w:szCs w:val="28"/>
        </w:rPr>
        <w:t xml:space="preserve"> </w:t>
      </w:r>
      <w:r w:rsidRPr="00B97BBC">
        <w:rPr>
          <w:rFonts w:ascii="Times New Roman" w:hAnsi="Times New Roman" w:cs="Times New Roman"/>
          <w:sz w:val="28"/>
          <w:szCs w:val="28"/>
        </w:rPr>
        <w:t>баскетбольные для</w:t>
      </w:r>
      <w:r>
        <w:rPr>
          <w:rFonts w:ascii="Times New Roman" w:hAnsi="Times New Roman" w:cs="Times New Roman"/>
          <w:sz w:val="28"/>
          <w:szCs w:val="28"/>
        </w:rPr>
        <w:t xml:space="preserve"> </w:t>
      </w:r>
      <w:r w:rsidRPr="00B97BBC">
        <w:rPr>
          <w:rFonts w:ascii="Times New Roman" w:hAnsi="Times New Roman" w:cs="Times New Roman"/>
          <w:sz w:val="28"/>
          <w:szCs w:val="28"/>
        </w:rPr>
        <w:t>мини-игры</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 для переноса и хранения мячей</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Жилетки</w:t>
      </w:r>
      <w:r>
        <w:rPr>
          <w:rFonts w:ascii="Times New Roman" w:hAnsi="Times New Roman" w:cs="Times New Roman"/>
          <w:sz w:val="28"/>
          <w:szCs w:val="28"/>
        </w:rPr>
        <w:t xml:space="preserve"> </w:t>
      </w:r>
      <w:r w:rsidRPr="00B97BBC">
        <w:rPr>
          <w:rFonts w:ascii="Times New Roman" w:hAnsi="Times New Roman" w:cs="Times New Roman"/>
          <w:sz w:val="28"/>
          <w:szCs w:val="28"/>
        </w:rPr>
        <w:t>игровые с</w:t>
      </w:r>
      <w:r>
        <w:rPr>
          <w:rFonts w:ascii="Times New Roman" w:hAnsi="Times New Roman" w:cs="Times New Roman"/>
          <w:sz w:val="28"/>
          <w:szCs w:val="28"/>
        </w:rPr>
        <w:t xml:space="preserve"> </w:t>
      </w:r>
      <w:r w:rsidRPr="00B97BBC">
        <w:rPr>
          <w:rFonts w:ascii="Times New Roman" w:hAnsi="Times New Roman" w:cs="Times New Roman"/>
          <w:sz w:val="28"/>
          <w:szCs w:val="28"/>
        </w:rPr>
        <w:t>номерами</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Стойки</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волейбольные</w:t>
      </w:r>
      <w:r>
        <w:rPr>
          <w:rFonts w:ascii="Times New Roman" w:hAnsi="Times New Roman" w:cs="Times New Roman"/>
          <w:sz w:val="28"/>
          <w:szCs w:val="28"/>
        </w:rPr>
        <w:t xml:space="preserve"> </w:t>
      </w:r>
      <w:r w:rsidRPr="00B97BBC">
        <w:rPr>
          <w:rFonts w:ascii="Times New Roman" w:hAnsi="Times New Roman" w:cs="Times New Roman"/>
          <w:sz w:val="28"/>
          <w:szCs w:val="28"/>
        </w:rPr>
        <w:t>универсальные</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волейбольная</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волейбольные</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футбольные</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Номера нагрудные</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Насос для накачивания мячей</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Аптечка медицинская</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Спортивные залы (кабинеты)</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игровой</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гимнастический</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Кабинет</w:t>
      </w:r>
      <w:r>
        <w:rPr>
          <w:rFonts w:ascii="Times New Roman" w:hAnsi="Times New Roman" w:cs="Times New Roman"/>
          <w:sz w:val="28"/>
          <w:szCs w:val="28"/>
        </w:rPr>
        <w:t xml:space="preserve"> </w:t>
      </w:r>
      <w:r w:rsidRPr="00B97BBC">
        <w:rPr>
          <w:rFonts w:ascii="Times New Roman" w:hAnsi="Times New Roman" w:cs="Times New Roman"/>
          <w:sz w:val="28"/>
          <w:szCs w:val="28"/>
        </w:rPr>
        <w:t>учителя</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Подсобное помещение для хранения инвентаря и оборудования</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Пришкольный</w:t>
      </w:r>
      <w:r>
        <w:rPr>
          <w:rFonts w:ascii="Times New Roman" w:hAnsi="Times New Roman" w:cs="Times New Roman"/>
          <w:sz w:val="28"/>
          <w:szCs w:val="28"/>
        </w:rPr>
        <w:t xml:space="preserve"> </w:t>
      </w:r>
      <w:r w:rsidRPr="00B97BBC">
        <w:rPr>
          <w:rFonts w:ascii="Times New Roman" w:hAnsi="Times New Roman" w:cs="Times New Roman"/>
          <w:sz w:val="28"/>
          <w:szCs w:val="28"/>
        </w:rPr>
        <w:t>стадион (площадка)</w:t>
      </w:r>
    </w:p>
    <w:p w:rsidR="00A94F2B"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lastRenderedPageBreak/>
        <w:t>Легкоатлетическая дорожка</w:t>
      </w:r>
      <w:r>
        <w:rPr>
          <w:rFonts w:ascii="Times New Roman" w:hAnsi="Times New Roman" w:cs="Times New Roman"/>
          <w:sz w:val="28"/>
          <w:szCs w:val="28"/>
        </w:rPr>
        <w:t xml:space="preserve"> </w:t>
      </w:r>
    </w:p>
    <w:p w:rsidR="00A94F2B" w:rsidRPr="00B97BBC" w:rsidRDefault="00A94F2B" w:rsidP="00A94F2B">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Сектор для прыжков в длину</w:t>
      </w:r>
    </w:p>
    <w:p w:rsidR="00A94F2B" w:rsidRPr="00B97BBC" w:rsidRDefault="00A94F2B" w:rsidP="00A94F2B">
      <w:pPr>
        <w:tabs>
          <w:tab w:val="left" w:pos="6675"/>
        </w:tabs>
        <w:spacing w:after="0"/>
        <w:rPr>
          <w:rFonts w:ascii="Times New Roman" w:hAnsi="Times New Roman" w:cs="Times New Roman"/>
          <w:sz w:val="28"/>
          <w:szCs w:val="28"/>
        </w:rPr>
        <w:sectPr w:rsidR="00A94F2B" w:rsidRPr="00B97BBC" w:rsidSect="00231F58">
          <w:pgSz w:w="16840" w:h="11900" w:orient="landscape"/>
          <w:pgMar w:top="851" w:right="280" w:bottom="709" w:left="500" w:header="720" w:footer="720" w:gutter="0"/>
          <w:cols w:space="720"/>
          <w:docGrid w:linePitch="299"/>
        </w:sectPr>
      </w:pPr>
      <w:r w:rsidRPr="00B97BBC">
        <w:rPr>
          <w:rFonts w:ascii="Times New Roman" w:hAnsi="Times New Roman" w:cs="Times New Roman"/>
          <w:sz w:val="28"/>
          <w:szCs w:val="28"/>
        </w:rPr>
        <w:t>Игровое</w:t>
      </w:r>
      <w:r>
        <w:rPr>
          <w:rFonts w:ascii="Times New Roman" w:hAnsi="Times New Roman" w:cs="Times New Roman"/>
          <w:sz w:val="28"/>
          <w:szCs w:val="28"/>
        </w:rPr>
        <w:t xml:space="preserve"> </w:t>
      </w:r>
      <w:r w:rsidRPr="00B97BBC">
        <w:rPr>
          <w:rFonts w:ascii="Times New Roman" w:hAnsi="Times New Roman" w:cs="Times New Roman"/>
          <w:sz w:val="28"/>
          <w:szCs w:val="28"/>
        </w:rPr>
        <w:t>поле</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футбола</w:t>
      </w:r>
      <w:r>
        <w:rPr>
          <w:rFonts w:ascii="Times New Roman" w:hAnsi="Times New Roman" w:cs="Times New Roman"/>
          <w:sz w:val="28"/>
          <w:szCs w:val="28"/>
        </w:rPr>
        <w:t xml:space="preserve"> (мини-футбола)</w:t>
      </w:r>
    </w:p>
    <w:p w:rsidR="00A94F2B" w:rsidRPr="00B97BBC" w:rsidRDefault="00A94F2B" w:rsidP="00A94F2B">
      <w:pPr>
        <w:tabs>
          <w:tab w:val="left" w:pos="6675"/>
        </w:tabs>
        <w:spacing w:after="0"/>
        <w:rPr>
          <w:rFonts w:ascii="Times New Roman" w:hAnsi="Times New Roman" w:cs="Times New Roman"/>
          <w:sz w:val="28"/>
          <w:szCs w:val="28"/>
        </w:rPr>
      </w:pPr>
    </w:p>
    <w:p w:rsidR="002C7036" w:rsidRDefault="002C7036"/>
    <w:sectPr w:rsidR="002C7036" w:rsidSect="00A94F2B">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5AC1FD5"/>
    <w:multiLevelType w:val="hybridMultilevel"/>
    <w:tmpl w:val="D4D467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A94F2B"/>
    <w:rsid w:val="0017286A"/>
    <w:rsid w:val="00231F58"/>
    <w:rsid w:val="002C7036"/>
    <w:rsid w:val="007A5601"/>
    <w:rsid w:val="008B4B5F"/>
    <w:rsid w:val="00967BC3"/>
    <w:rsid w:val="009863B1"/>
    <w:rsid w:val="00A94F2B"/>
    <w:rsid w:val="00F3026A"/>
    <w:rsid w:val="00F33B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3F05B"/>
  <w15:docId w15:val="{8964DBB0-CCE9-4FFA-B625-35DEBD9B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56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94F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9/5" TargetMode="External"/><Relationship Id="rId13" Type="http://schemas.openxmlformats.org/officeDocument/2006/relationships/hyperlink" Target="https://www.gto.ru" TargetMode="External"/><Relationship Id="rId3" Type="http://schemas.openxmlformats.org/officeDocument/2006/relationships/styles" Target="styles.xml"/><Relationship Id="rId7" Type="http://schemas.openxmlformats.org/officeDocument/2006/relationships/hyperlink" Target="https://resh.edu.ru/subject/9/5" TargetMode="External"/><Relationship Id="rId12" Type="http://schemas.openxmlformats.org/officeDocument/2006/relationships/hyperlink" Target="https://resh.edu.ru/subject/9/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resh.edu.ru/subject/9/5" TargetMode="External"/><Relationship Id="rId11" Type="http://schemas.openxmlformats.org/officeDocument/2006/relationships/hyperlink" Target="https://resh.edu.ru/subject/9/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esh.edu.ru/subject/9/5" TargetMode="External"/><Relationship Id="rId4" Type="http://schemas.openxmlformats.org/officeDocument/2006/relationships/settings" Target="settings.xml"/><Relationship Id="rId9" Type="http://schemas.openxmlformats.org/officeDocument/2006/relationships/hyperlink" Target="https://resh.edu.ru/subject/9/5" TargetMode="External"/><Relationship Id="rId14"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D96CA-4C7E-4E07-8609-E59A59A98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20</Pages>
  <Words>5107</Words>
  <Characters>29116</Characters>
  <Application>Microsoft Office Word</Application>
  <DocSecurity>0</DocSecurity>
  <Lines>242</Lines>
  <Paragraphs>68</Paragraphs>
  <ScaleCrop>false</ScaleCrop>
  <Company/>
  <LinksUpToDate>false</LinksUpToDate>
  <CharactersWithSpaces>34155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Шахматы</dc:creator>
  <cp:keywords/>
  <dc:description/>
  <cp:lastModifiedBy>Завуч</cp:lastModifiedBy>
  <cp:revision>7</cp:revision>
  <cp:lastPrinted>2023-10-23T06:50:00Z</cp:lastPrinted>
  <dcterms:created xsi:type="dcterms:W3CDTF">2023-10-14T11:33:00Z</dcterms:created>
  <dcterms:modified xsi:type="dcterms:W3CDTF">2023-11-02T12:51:00Z</dcterms:modified>
</cp:coreProperties>
</file>